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F65C" w14:textId="77777777" w:rsidR="005132FB" w:rsidRDefault="005132FB" w:rsidP="005132FB">
      <w:pPr>
        <w:pStyle w:val="Default"/>
      </w:pPr>
    </w:p>
    <w:p w14:paraId="457CE11E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62D5107E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68E63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132ED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3B621A" w14:textId="77777777" w:rsidR="005132FB" w:rsidRDefault="005132FB" w:rsidP="00E2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E228C5">
        <w:rPr>
          <w:rFonts w:ascii="Times New Roman" w:hAnsi="Times New Roman" w:cs="Times New Roman"/>
          <w:b/>
          <w:sz w:val="32"/>
          <w:szCs w:val="32"/>
        </w:rPr>
        <w:t>ОРГАНИАЦИИ ДЕЯТЕЛЬНОСТИ КОНТРОЛЬНО-СЧЁТНОЙ КОМИССИИ ЯКОВЛЕВСКОГО ГОРОДСКОГО ОКРУГА</w:t>
      </w:r>
    </w:p>
    <w:p w14:paraId="0A2F352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7AC87" w14:textId="77777777" w:rsidR="00EB4F37" w:rsidRDefault="00EB4F37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42A530" w14:textId="77777777" w:rsidR="00D7745D" w:rsidRDefault="00D7745D" w:rsidP="00D7745D">
      <w:pPr>
        <w:pStyle w:val="Default"/>
      </w:pPr>
    </w:p>
    <w:p w14:paraId="1D3740B1" w14:textId="154BEEE9" w:rsidR="005132FB" w:rsidRPr="00EE138F" w:rsidRDefault="00EB4F37" w:rsidP="00EE138F">
      <w:pPr>
        <w:pStyle w:val="Default"/>
        <w:jc w:val="center"/>
        <w:rPr>
          <w:b/>
          <w:sz w:val="32"/>
          <w:szCs w:val="32"/>
        </w:rPr>
      </w:pPr>
      <w:r w:rsidRPr="00EB4F37">
        <w:rPr>
          <w:sz w:val="32"/>
          <w:szCs w:val="32"/>
        </w:rPr>
        <w:t xml:space="preserve">СОД КСО </w:t>
      </w:r>
      <w:r w:rsidR="00EE138F">
        <w:rPr>
          <w:sz w:val="32"/>
          <w:szCs w:val="32"/>
        </w:rPr>
        <w:t>4</w:t>
      </w:r>
      <w:r w:rsidRPr="00EB4F37">
        <w:rPr>
          <w:b/>
          <w:sz w:val="32"/>
          <w:szCs w:val="32"/>
        </w:rPr>
        <w:t xml:space="preserve"> </w:t>
      </w:r>
      <w:r w:rsidR="00EE138F" w:rsidRPr="00EE138F">
        <w:rPr>
          <w:b/>
          <w:sz w:val="32"/>
          <w:szCs w:val="32"/>
        </w:rPr>
        <w:t>«ПОРЯДОК ПРОВЕДЕНИЯ СОВМЕСТНЫХ И ПАРАЛЛЕЛЬНЫХ</w:t>
      </w:r>
      <w:r w:rsidR="00EE138F">
        <w:rPr>
          <w:b/>
          <w:sz w:val="32"/>
          <w:szCs w:val="32"/>
        </w:rPr>
        <w:t xml:space="preserve"> </w:t>
      </w:r>
      <w:r w:rsidR="00EE138F" w:rsidRPr="00EE138F">
        <w:rPr>
          <w:b/>
          <w:sz w:val="32"/>
          <w:szCs w:val="32"/>
        </w:rPr>
        <w:t>КОНТРОЛЬНЫХ И ЭКСПЕРТНО-АНАЛИТИЧЕСКИХ МЕРОПРИЯТИЙ»</w:t>
      </w:r>
    </w:p>
    <w:p w14:paraId="6BB986F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B8234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EE20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1F7E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0AFE3" w14:textId="77777777" w:rsidR="005132FB" w:rsidRDefault="005132FB" w:rsidP="005132FB">
      <w:pPr>
        <w:pStyle w:val="Default"/>
      </w:pPr>
    </w:p>
    <w:p w14:paraId="66A8762C" w14:textId="77777777" w:rsidR="005132FB" w:rsidRPr="00252A3A" w:rsidRDefault="00D23E57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Утвержде</w:t>
      </w:r>
      <w:r w:rsidR="005132FB" w:rsidRPr="00252A3A">
        <w:rPr>
          <w:bCs/>
          <w:sz w:val="28"/>
          <w:szCs w:val="28"/>
        </w:rPr>
        <w:t>н распоряжением председателя</w:t>
      </w:r>
    </w:p>
    <w:p w14:paraId="67CA6699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Контрольно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-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счетной комиссии</w:t>
      </w:r>
    </w:p>
    <w:p w14:paraId="5ACEFC02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Яковлевского городского округа</w:t>
      </w:r>
    </w:p>
    <w:p w14:paraId="51A6BF4D" w14:textId="44FC362F" w:rsidR="005132FB" w:rsidRPr="00252A3A" w:rsidRDefault="00252A3A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7745D" w:rsidRPr="00252A3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EE138F">
        <w:rPr>
          <w:bCs/>
          <w:sz w:val="28"/>
          <w:szCs w:val="28"/>
        </w:rPr>
        <w:t>3</w:t>
      </w:r>
      <w:r w:rsidR="00E228C5" w:rsidRPr="00252A3A">
        <w:rPr>
          <w:bCs/>
          <w:sz w:val="28"/>
          <w:szCs w:val="28"/>
        </w:rPr>
        <w:t xml:space="preserve"> </w:t>
      </w:r>
      <w:r w:rsidR="00EE138F">
        <w:rPr>
          <w:bCs/>
          <w:sz w:val="28"/>
          <w:szCs w:val="28"/>
        </w:rPr>
        <w:t>марта</w:t>
      </w:r>
      <w:r w:rsidR="00E228C5" w:rsidRPr="00252A3A">
        <w:rPr>
          <w:bCs/>
          <w:sz w:val="28"/>
          <w:szCs w:val="28"/>
        </w:rPr>
        <w:t xml:space="preserve"> 202</w:t>
      </w:r>
      <w:r w:rsidR="00EE138F">
        <w:rPr>
          <w:bCs/>
          <w:sz w:val="28"/>
          <w:szCs w:val="28"/>
        </w:rPr>
        <w:t>1</w:t>
      </w:r>
      <w:r w:rsidR="005132FB" w:rsidRPr="00252A3A">
        <w:rPr>
          <w:bCs/>
          <w:sz w:val="28"/>
          <w:szCs w:val="28"/>
        </w:rPr>
        <w:t xml:space="preserve"> года №</w:t>
      </w:r>
      <w:r w:rsidR="00E228C5" w:rsidRPr="00252A3A">
        <w:rPr>
          <w:bCs/>
          <w:sz w:val="28"/>
          <w:szCs w:val="28"/>
        </w:rPr>
        <w:t xml:space="preserve"> </w:t>
      </w:r>
      <w:r w:rsidR="00EE138F">
        <w:rPr>
          <w:bCs/>
          <w:sz w:val="28"/>
          <w:szCs w:val="28"/>
        </w:rPr>
        <w:t>05</w:t>
      </w:r>
      <w:r w:rsidR="00E228C5" w:rsidRPr="00252A3A">
        <w:rPr>
          <w:bCs/>
          <w:sz w:val="28"/>
          <w:szCs w:val="28"/>
        </w:rPr>
        <w:t xml:space="preserve">  </w:t>
      </w:r>
      <w:r w:rsidR="00D7745D" w:rsidRPr="00252A3A">
        <w:rPr>
          <w:bCs/>
          <w:sz w:val="28"/>
          <w:szCs w:val="28"/>
        </w:rPr>
        <w:t xml:space="preserve"> </w:t>
      </w:r>
    </w:p>
    <w:p w14:paraId="0505E05E" w14:textId="77777777" w:rsidR="005132FB" w:rsidRDefault="005132FB">
      <w:pPr>
        <w:pStyle w:val="Default"/>
        <w:rPr>
          <w:sz w:val="28"/>
          <w:szCs w:val="28"/>
        </w:rPr>
      </w:pPr>
    </w:p>
    <w:p w14:paraId="4D7D1F22" w14:textId="77777777" w:rsidR="005132FB" w:rsidRDefault="005132FB">
      <w:pPr>
        <w:pStyle w:val="Default"/>
        <w:rPr>
          <w:sz w:val="28"/>
          <w:szCs w:val="28"/>
        </w:rPr>
      </w:pPr>
    </w:p>
    <w:p w14:paraId="542042E7" w14:textId="77777777" w:rsidR="005132FB" w:rsidRDefault="005132FB">
      <w:pPr>
        <w:pStyle w:val="Default"/>
        <w:rPr>
          <w:sz w:val="28"/>
          <w:szCs w:val="28"/>
        </w:rPr>
      </w:pPr>
    </w:p>
    <w:p w14:paraId="74B372CE" w14:textId="77777777" w:rsidR="005132FB" w:rsidRDefault="005132FB">
      <w:pPr>
        <w:pStyle w:val="Default"/>
        <w:rPr>
          <w:sz w:val="28"/>
          <w:szCs w:val="28"/>
        </w:rPr>
      </w:pPr>
    </w:p>
    <w:p w14:paraId="23482F57" w14:textId="77777777" w:rsidR="005132FB" w:rsidRDefault="005132FB">
      <w:pPr>
        <w:pStyle w:val="Default"/>
        <w:rPr>
          <w:sz w:val="28"/>
          <w:szCs w:val="28"/>
        </w:rPr>
      </w:pPr>
    </w:p>
    <w:p w14:paraId="234CE2AA" w14:textId="77777777" w:rsidR="005132FB" w:rsidRDefault="005132FB">
      <w:pPr>
        <w:pStyle w:val="Default"/>
        <w:rPr>
          <w:sz w:val="28"/>
          <w:szCs w:val="28"/>
        </w:rPr>
      </w:pPr>
    </w:p>
    <w:p w14:paraId="57A0673A" w14:textId="77777777" w:rsidR="005132FB" w:rsidRDefault="005132FB">
      <w:pPr>
        <w:pStyle w:val="Default"/>
        <w:rPr>
          <w:sz w:val="28"/>
          <w:szCs w:val="28"/>
        </w:rPr>
      </w:pPr>
    </w:p>
    <w:p w14:paraId="3FA5033F" w14:textId="77777777" w:rsidR="005132FB" w:rsidRDefault="005132FB">
      <w:pPr>
        <w:pStyle w:val="Default"/>
        <w:rPr>
          <w:sz w:val="28"/>
          <w:szCs w:val="28"/>
        </w:rPr>
      </w:pPr>
    </w:p>
    <w:p w14:paraId="387A664C" w14:textId="77777777" w:rsidR="005132FB" w:rsidRDefault="005132FB">
      <w:pPr>
        <w:pStyle w:val="Default"/>
        <w:rPr>
          <w:sz w:val="28"/>
          <w:szCs w:val="28"/>
        </w:rPr>
      </w:pPr>
    </w:p>
    <w:p w14:paraId="4AB3465A" w14:textId="2EA77F8F" w:rsidR="005132FB" w:rsidRDefault="005132FB">
      <w:pPr>
        <w:pStyle w:val="Default"/>
        <w:rPr>
          <w:sz w:val="28"/>
          <w:szCs w:val="28"/>
        </w:rPr>
      </w:pPr>
    </w:p>
    <w:p w14:paraId="6AD55CB3" w14:textId="1652315F" w:rsidR="00724748" w:rsidRDefault="00724748">
      <w:pPr>
        <w:pStyle w:val="Default"/>
        <w:rPr>
          <w:sz w:val="28"/>
          <w:szCs w:val="28"/>
        </w:rPr>
      </w:pPr>
    </w:p>
    <w:p w14:paraId="6A3CC42E" w14:textId="77777777" w:rsidR="00724748" w:rsidRDefault="00724748">
      <w:pPr>
        <w:pStyle w:val="Default"/>
        <w:rPr>
          <w:sz w:val="28"/>
          <w:szCs w:val="28"/>
        </w:rPr>
      </w:pPr>
    </w:p>
    <w:p w14:paraId="5A9ED53E" w14:textId="77777777" w:rsidR="005132FB" w:rsidRDefault="005132FB">
      <w:pPr>
        <w:pStyle w:val="Default"/>
        <w:rPr>
          <w:sz w:val="28"/>
          <w:szCs w:val="28"/>
        </w:rPr>
      </w:pPr>
    </w:p>
    <w:p w14:paraId="40D0A8E2" w14:textId="77777777" w:rsidR="00252A3A" w:rsidRDefault="005132FB" w:rsidP="00E228C5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  <w:r w:rsidR="00E228C5">
        <w:rPr>
          <w:b/>
          <w:sz w:val="28"/>
          <w:szCs w:val="28"/>
        </w:rPr>
        <w:t xml:space="preserve"> </w:t>
      </w:r>
    </w:p>
    <w:p w14:paraId="12233F10" w14:textId="2426D034" w:rsidR="00121A6F" w:rsidRPr="005132FB" w:rsidRDefault="00404A63" w:rsidP="006707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24748">
        <w:rPr>
          <w:b/>
          <w:sz w:val="28"/>
          <w:szCs w:val="28"/>
        </w:rPr>
        <w:t>1</w:t>
      </w:r>
      <w:r w:rsidR="005132FB" w:rsidRPr="005132FB">
        <w:rPr>
          <w:b/>
          <w:sz w:val="28"/>
          <w:szCs w:val="28"/>
        </w:rPr>
        <w:t xml:space="preserve"> год</w:t>
      </w:r>
    </w:p>
    <w:p w14:paraId="7222C854" w14:textId="6AF4492E" w:rsidR="002C7445" w:rsidRDefault="005132FB" w:rsidP="00E744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38A8609F" w14:textId="77777777" w:rsidR="00E7443B" w:rsidRPr="002C7445" w:rsidRDefault="00E7443B" w:rsidP="00E7443B">
      <w:pPr>
        <w:pStyle w:val="Default"/>
        <w:jc w:val="center"/>
        <w:rPr>
          <w:b/>
          <w:bCs/>
          <w:sz w:val="28"/>
          <w:szCs w:val="28"/>
        </w:rPr>
      </w:pPr>
    </w:p>
    <w:p w14:paraId="49DECC1F" w14:textId="0E4C6209" w:rsidR="00D7745D" w:rsidRDefault="00D7745D" w:rsidP="002C744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2C7445" w:rsidRPr="002C7445" w14:paraId="42475349" w14:textId="77777777" w:rsidTr="006A7F69">
        <w:tc>
          <w:tcPr>
            <w:tcW w:w="562" w:type="dxa"/>
          </w:tcPr>
          <w:p w14:paraId="6B4A1A50" w14:textId="2C2FC504" w:rsidR="002C7445" w:rsidRPr="002C7445" w:rsidRDefault="002C7445" w:rsidP="005132FB">
            <w:pPr>
              <w:pStyle w:val="Default"/>
              <w:jc w:val="center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14E062D4" w14:textId="5E6A4B36" w:rsidR="002C7445" w:rsidRPr="002C7445" w:rsidRDefault="002C7445" w:rsidP="002C7445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561" w:type="dxa"/>
          </w:tcPr>
          <w:p w14:paraId="4F8C43C3" w14:textId="77777777" w:rsidR="002C7445" w:rsidRPr="002C7445" w:rsidRDefault="002C7445" w:rsidP="002C7445">
            <w:pPr>
              <w:pStyle w:val="Default"/>
              <w:jc w:val="center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3</w:t>
            </w:r>
          </w:p>
          <w:p w14:paraId="7F3C2AEA" w14:textId="77777777" w:rsidR="002C7445" w:rsidRPr="002C7445" w:rsidRDefault="002C7445" w:rsidP="005132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0787" w:rsidRPr="002C7445" w14:paraId="076ACF28" w14:textId="77777777" w:rsidTr="006A7F69">
        <w:tc>
          <w:tcPr>
            <w:tcW w:w="562" w:type="dxa"/>
          </w:tcPr>
          <w:p w14:paraId="4552F029" w14:textId="369EBD44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 w:rsidRPr="00670787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14:paraId="6D91F383" w14:textId="77777777" w:rsidR="00670787" w:rsidRDefault="00670787" w:rsidP="00670787">
            <w:pPr>
              <w:pStyle w:val="Default"/>
              <w:rPr>
                <w:sz w:val="28"/>
                <w:szCs w:val="28"/>
              </w:rPr>
            </w:pPr>
            <w:r w:rsidRPr="00670787">
              <w:rPr>
                <w:sz w:val="28"/>
                <w:szCs w:val="28"/>
              </w:rPr>
              <w:t>Характеристика деятельности по организации и осуществлению взаимодействия Контрольно-счетной комиссии Яковлевского городского округа с контрольно-счетными и иными органами</w:t>
            </w:r>
          </w:p>
          <w:p w14:paraId="19D42A2A" w14:textId="27B1DDAD" w:rsidR="006A7F69" w:rsidRPr="002C7445" w:rsidRDefault="006A7F69" w:rsidP="006707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284B9093" w14:textId="77777777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4</w:t>
            </w:r>
          </w:p>
          <w:p w14:paraId="7B625BDB" w14:textId="77777777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0787" w:rsidRPr="002C7445" w14:paraId="2F5BED66" w14:textId="77777777" w:rsidTr="006A7F69">
        <w:tc>
          <w:tcPr>
            <w:tcW w:w="562" w:type="dxa"/>
          </w:tcPr>
          <w:p w14:paraId="46501663" w14:textId="7358E1FD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C744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5D9F424B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Содержание совместных и параллельных контрольных и</w:t>
            </w:r>
          </w:p>
          <w:p w14:paraId="41BF1309" w14:textId="77777777" w:rsidR="00670787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экспертно-аналитических мероприятий</w:t>
            </w:r>
          </w:p>
          <w:p w14:paraId="0977ADF5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4F594940" w14:textId="78E86B81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0787" w:rsidRPr="002C7445" w14:paraId="5B3E8F2F" w14:textId="77777777" w:rsidTr="006A7F69">
        <w:tc>
          <w:tcPr>
            <w:tcW w:w="562" w:type="dxa"/>
          </w:tcPr>
          <w:p w14:paraId="1450B5F1" w14:textId="77777777" w:rsidR="00670787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2799E8E8" w14:textId="77609313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C744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7F8288B7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Организация совместных и параллельных контрольных и</w:t>
            </w:r>
          </w:p>
          <w:p w14:paraId="515A38D4" w14:textId="77777777" w:rsidR="00670787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экспертно-аналитических мероприятий</w:t>
            </w:r>
          </w:p>
          <w:p w14:paraId="5688C8AC" w14:textId="193640A2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66054D96" w14:textId="1C5A6856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88757C2" w14:textId="77777777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0787" w:rsidRPr="002C7445" w14:paraId="296AB493" w14:textId="77777777" w:rsidTr="006A7F69">
        <w:tc>
          <w:tcPr>
            <w:tcW w:w="562" w:type="dxa"/>
          </w:tcPr>
          <w:p w14:paraId="0A07D286" w14:textId="7A8929D6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C744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434ABD9B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Подготовка документов для проведения совместных и</w:t>
            </w:r>
          </w:p>
          <w:p w14:paraId="2558BAAD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параллельных контрольных и экспертно-аналитических</w:t>
            </w:r>
          </w:p>
          <w:p w14:paraId="5DE81703" w14:textId="77777777" w:rsidR="00670787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мероприятий</w:t>
            </w:r>
          </w:p>
          <w:p w14:paraId="692406FD" w14:textId="0D42FCC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0C5EE154" w14:textId="5D0501C7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62D0D79" w14:textId="77777777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0787" w:rsidRPr="002C7445" w14:paraId="6AD336E0" w14:textId="77777777" w:rsidTr="006A7F69">
        <w:tc>
          <w:tcPr>
            <w:tcW w:w="562" w:type="dxa"/>
          </w:tcPr>
          <w:p w14:paraId="7D9E282A" w14:textId="3A181EBB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C744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34449C96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Проведение совместных и параллельных контрольных и</w:t>
            </w:r>
          </w:p>
          <w:p w14:paraId="2864E5E6" w14:textId="77777777" w:rsidR="00670787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 xml:space="preserve">экспертно-аналитических мероприятий </w:t>
            </w:r>
          </w:p>
          <w:p w14:paraId="3777DF60" w14:textId="2BC7BB30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0CC13321" w14:textId="49A28511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0787" w:rsidRPr="002C7445" w14:paraId="479AD708" w14:textId="77777777" w:rsidTr="006A7F69">
        <w:tc>
          <w:tcPr>
            <w:tcW w:w="562" w:type="dxa"/>
          </w:tcPr>
          <w:p w14:paraId="43ED30ED" w14:textId="116E16C1" w:rsidR="00670787" w:rsidRPr="002C7445" w:rsidRDefault="00551333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0787" w:rsidRPr="002C744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72CC9FBB" w14:textId="77777777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Оформление результатов совместных и параллельных</w:t>
            </w:r>
          </w:p>
          <w:p w14:paraId="0D0BF75D" w14:textId="77777777" w:rsidR="00670787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контрольных и экспертно-аналитических мероприятий</w:t>
            </w:r>
          </w:p>
          <w:p w14:paraId="7D7AD02E" w14:textId="41D46AA4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5D0D2818" w14:textId="356B38F2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B917DFA" w14:textId="77777777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0787" w:rsidRPr="002C7445" w14:paraId="57029ED7" w14:textId="77777777" w:rsidTr="006A7F69">
        <w:tc>
          <w:tcPr>
            <w:tcW w:w="562" w:type="dxa"/>
          </w:tcPr>
          <w:p w14:paraId="4993AA4B" w14:textId="0DFB08BC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40F8E85F" w14:textId="7DDFFF2A" w:rsidR="00670787" w:rsidRPr="002C7445" w:rsidRDefault="00670787" w:rsidP="00670787">
            <w:pPr>
              <w:pStyle w:val="Default"/>
              <w:rPr>
                <w:sz w:val="28"/>
                <w:szCs w:val="28"/>
              </w:rPr>
            </w:pPr>
            <w:r w:rsidRPr="002C7445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 xml:space="preserve">. </w:t>
            </w:r>
            <w:r w:rsidRPr="002C7445">
              <w:rPr>
                <w:sz w:val="28"/>
                <w:szCs w:val="28"/>
              </w:rPr>
              <w:t xml:space="preserve"> Форма решения о проведении совместного контрольного</w:t>
            </w:r>
            <w:r>
              <w:rPr>
                <w:sz w:val="28"/>
                <w:szCs w:val="28"/>
              </w:rPr>
              <w:t xml:space="preserve"> </w:t>
            </w:r>
            <w:r w:rsidRPr="002C7445">
              <w:rPr>
                <w:sz w:val="28"/>
                <w:szCs w:val="28"/>
              </w:rPr>
              <w:t>и экспертно-аналитического мероприятия</w:t>
            </w:r>
          </w:p>
        </w:tc>
        <w:tc>
          <w:tcPr>
            <w:tcW w:w="561" w:type="dxa"/>
          </w:tcPr>
          <w:p w14:paraId="27F75849" w14:textId="048E087C" w:rsidR="00670787" w:rsidRPr="002C7445" w:rsidRDefault="00670787" w:rsidP="006707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36454350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1A34188D" w14:textId="77777777" w:rsidR="005132FB" w:rsidRDefault="005132FB" w:rsidP="005132FB">
      <w:pPr>
        <w:pStyle w:val="Default"/>
        <w:jc w:val="center"/>
        <w:rPr>
          <w:sz w:val="28"/>
          <w:szCs w:val="28"/>
        </w:rPr>
      </w:pPr>
    </w:p>
    <w:p w14:paraId="5B9E98E9" w14:textId="77777777" w:rsidR="005132FB" w:rsidRDefault="005132FB">
      <w:pPr>
        <w:pStyle w:val="Default"/>
        <w:rPr>
          <w:sz w:val="28"/>
          <w:szCs w:val="28"/>
        </w:rPr>
      </w:pPr>
    </w:p>
    <w:p w14:paraId="6E5D0B9E" w14:textId="77777777" w:rsidR="005132FB" w:rsidRDefault="005132FB">
      <w:pPr>
        <w:pStyle w:val="Default"/>
        <w:rPr>
          <w:sz w:val="28"/>
          <w:szCs w:val="28"/>
        </w:rPr>
      </w:pPr>
    </w:p>
    <w:p w14:paraId="02939899" w14:textId="77777777" w:rsidR="005132FB" w:rsidRDefault="005132FB">
      <w:pPr>
        <w:pStyle w:val="Default"/>
        <w:rPr>
          <w:sz w:val="28"/>
          <w:szCs w:val="28"/>
        </w:rPr>
      </w:pPr>
    </w:p>
    <w:p w14:paraId="7351E425" w14:textId="77777777" w:rsidR="005132FB" w:rsidRDefault="005132FB">
      <w:pPr>
        <w:pStyle w:val="Default"/>
        <w:rPr>
          <w:sz w:val="28"/>
          <w:szCs w:val="28"/>
        </w:rPr>
      </w:pPr>
    </w:p>
    <w:p w14:paraId="27AA52FC" w14:textId="77777777" w:rsidR="005132FB" w:rsidRDefault="005132FB">
      <w:pPr>
        <w:pStyle w:val="Default"/>
        <w:rPr>
          <w:sz w:val="28"/>
          <w:szCs w:val="28"/>
        </w:rPr>
      </w:pPr>
    </w:p>
    <w:p w14:paraId="4C3E5B8C" w14:textId="77777777" w:rsidR="005132FB" w:rsidRDefault="005132FB">
      <w:pPr>
        <w:pStyle w:val="Default"/>
        <w:rPr>
          <w:sz w:val="28"/>
          <w:szCs w:val="28"/>
        </w:rPr>
      </w:pPr>
    </w:p>
    <w:p w14:paraId="0F4AE713" w14:textId="77777777" w:rsidR="005132FB" w:rsidRDefault="005132FB">
      <w:pPr>
        <w:pStyle w:val="Default"/>
        <w:rPr>
          <w:sz w:val="28"/>
          <w:szCs w:val="28"/>
        </w:rPr>
      </w:pPr>
    </w:p>
    <w:p w14:paraId="478F75E1" w14:textId="77777777" w:rsidR="002759B0" w:rsidRDefault="002759B0">
      <w:pPr>
        <w:pStyle w:val="Default"/>
        <w:rPr>
          <w:sz w:val="28"/>
          <w:szCs w:val="28"/>
        </w:rPr>
      </w:pPr>
    </w:p>
    <w:p w14:paraId="65AA187F" w14:textId="77777777" w:rsidR="002759B0" w:rsidRDefault="002759B0">
      <w:pPr>
        <w:pStyle w:val="Default"/>
        <w:rPr>
          <w:sz w:val="28"/>
          <w:szCs w:val="28"/>
        </w:rPr>
      </w:pPr>
    </w:p>
    <w:p w14:paraId="497A9F38" w14:textId="77777777" w:rsidR="002759B0" w:rsidRDefault="002759B0">
      <w:pPr>
        <w:pStyle w:val="Default"/>
        <w:rPr>
          <w:sz w:val="28"/>
          <w:szCs w:val="28"/>
        </w:rPr>
      </w:pPr>
    </w:p>
    <w:p w14:paraId="003B1472" w14:textId="77777777" w:rsidR="002759B0" w:rsidRDefault="002759B0">
      <w:pPr>
        <w:pStyle w:val="Default"/>
        <w:rPr>
          <w:sz w:val="28"/>
          <w:szCs w:val="28"/>
        </w:rPr>
      </w:pPr>
    </w:p>
    <w:p w14:paraId="758BF882" w14:textId="77777777" w:rsidR="00EB4F37" w:rsidRDefault="00EB4F37">
      <w:pPr>
        <w:pStyle w:val="Default"/>
        <w:rPr>
          <w:sz w:val="28"/>
          <w:szCs w:val="28"/>
        </w:rPr>
      </w:pPr>
    </w:p>
    <w:p w14:paraId="15C97BAE" w14:textId="77777777" w:rsidR="00EB4F37" w:rsidRDefault="00EB4F37">
      <w:pPr>
        <w:pStyle w:val="Default"/>
        <w:rPr>
          <w:sz w:val="28"/>
          <w:szCs w:val="28"/>
        </w:rPr>
      </w:pPr>
    </w:p>
    <w:p w14:paraId="6D9A8C03" w14:textId="77777777" w:rsidR="00EB4F37" w:rsidRDefault="00EB4F37">
      <w:pPr>
        <w:pStyle w:val="Default"/>
        <w:rPr>
          <w:sz w:val="28"/>
          <w:szCs w:val="28"/>
        </w:rPr>
      </w:pPr>
    </w:p>
    <w:p w14:paraId="36F955EF" w14:textId="77777777" w:rsidR="00670787" w:rsidRDefault="00670787">
      <w:pPr>
        <w:pStyle w:val="Default"/>
        <w:rPr>
          <w:sz w:val="28"/>
          <w:szCs w:val="28"/>
        </w:rPr>
      </w:pPr>
    </w:p>
    <w:p w14:paraId="2A40F11A" w14:textId="77777777" w:rsidR="00756846" w:rsidRPr="00F82380" w:rsidRDefault="00756846" w:rsidP="00756846">
      <w:pPr>
        <w:pStyle w:val="Default"/>
        <w:ind w:firstLine="709"/>
        <w:jc w:val="center"/>
        <w:rPr>
          <w:b/>
          <w:sz w:val="28"/>
          <w:szCs w:val="28"/>
        </w:rPr>
      </w:pPr>
      <w:r w:rsidRPr="00F82380">
        <w:rPr>
          <w:b/>
          <w:sz w:val="28"/>
          <w:szCs w:val="28"/>
        </w:rPr>
        <w:lastRenderedPageBreak/>
        <w:t>1. Общие положения</w:t>
      </w:r>
    </w:p>
    <w:p w14:paraId="186E32E3" w14:textId="77777777" w:rsidR="00756846" w:rsidRPr="00F82380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 </w:t>
      </w:r>
    </w:p>
    <w:p w14:paraId="56A2EA08" w14:textId="126AFF1E" w:rsidR="00756846" w:rsidRPr="00F82380" w:rsidRDefault="00756846" w:rsidP="008B66AF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1.1. Стандарт организации деятельности </w:t>
      </w:r>
      <w:r w:rsidR="008B561B" w:rsidRPr="00F82380">
        <w:rPr>
          <w:sz w:val="28"/>
          <w:szCs w:val="28"/>
        </w:rPr>
        <w:t xml:space="preserve">СОД </w:t>
      </w:r>
      <w:r w:rsidR="00CA36E6">
        <w:rPr>
          <w:sz w:val="28"/>
          <w:szCs w:val="28"/>
        </w:rPr>
        <w:t>4</w:t>
      </w:r>
      <w:r w:rsidR="008B561B" w:rsidRPr="00F82380">
        <w:rPr>
          <w:sz w:val="28"/>
          <w:szCs w:val="28"/>
        </w:rPr>
        <w:t xml:space="preserve"> </w:t>
      </w:r>
      <w:r w:rsidR="00CA36E6" w:rsidRPr="00CA36E6">
        <w:rPr>
          <w:sz w:val="28"/>
          <w:szCs w:val="28"/>
        </w:rPr>
        <w:t>«Порядок</w:t>
      </w:r>
      <w:r w:rsidR="008B66AF">
        <w:rPr>
          <w:sz w:val="28"/>
          <w:szCs w:val="28"/>
        </w:rPr>
        <w:t xml:space="preserve"> </w:t>
      </w:r>
      <w:r w:rsidR="00CA36E6" w:rsidRPr="00CA36E6">
        <w:rPr>
          <w:sz w:val="28"/>
          <w:szCs w:val="28"/>
        </w:rPr>
        <w:t>проведения совместных и параллельных контрольных и экспертно-аналитических</w:t>
      </w:r>
      <w:r w:rsidR="00CA36E6">
        <w:rPr>
          <w:sz w:val="28"/>
          <w:szCs w:val="28"/>
        </w:rPr>
        <w:t xml:space="preserve"> </w:t>
      </w:r>
      <w:r w:rsidR="00CA36E6" w:rsidRPr="00CA36E6">
        <w:rPr>
          <w:sz w:val="28"/>
          <w:szCs w:val="28"/>
        </w:rPr>
        <w:t>мероприятий»</w:t>
      </w:r>
      <w:r w:rsidRPr="00F82380">
        <w:rPr>
          <w:sz w:val="28"/>
          <w:szCs w:val="28"/>
        </w:rPr>
        <w:t xml:space="preserve">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</w:t>
      </w:r>
      <w:r w:rsidR="005F24FC">
        <w:rPr>
          <w:sz w:val="28"/>
          <w:szCs w:val="28"/>
        </w:rPr>
        <w:t xml:space="preserve">      </w:t>
      </w:r>
      <w:r w:rsidRPr="00F82380">
        <w:rPr>
          <w:sz w:val="28"/>
          <w:szCs w:val="28"/>
        </w:rPr>
        <w:t>№ 2</w:t>
      </w:r>
      <w:r w:rsidR="008B66AF">
        <w:rPr>
          <w:sz w:val="28"/>
          <w:szCs w:val="28"/>
        </w:rPr>
        <w:t>,</w:t>
      </w:r>
      <w:r w:rsidRPr="00F82380">
        <w:rPr>
          <w:sz w:val="28"/>
          <w:szCs w:val="28"/>
        </w:rPr>
        <w:t xml:space="preserve"> </w:t>
      </w:r>
      <w:r w:rsidR="008B66AF" w:rsidRPr="008B66AF">
        <w:rPr>
          <w:sz w:val="28"/>
          <w:szCs w:val="28"/>
        </w:rPr>
        <w:t>Общими требованиями к стандартам внешнего государственного и муниципального</w:t>
      </w:r>
      <w:r w:rsidR="008B66AF">
        <w:rPr>
          <w:sz w:val="28"/>
          <w:szCs w:val="28"/>
        </w:rPr>
        <w:t xml:space="preserve"> </w:t>
      </w:r>
      <w:r w:rsidR="008B66AF" w:rsidRPr="008B66AF">
        <w:rPr>
          <w:sz w:val="28"/>
          <w:szCs w:val="28"/>
        </w:rPr>
        <w:t>контроля для проведения контрольных и экспертно-аналитических мероприятий</w:t>
      </w:r>
      <w:r w:rsidR="008B66AF">
        <w:rPr>
          <w:sz w:val="28"/>
          <w:szCs w:val="28"/>
        </w:rPr>
        <w:t xml:space="preserve"> </w:t>
      </w:r>
      <w:r w:rsidR="008B66AF" w:rsidRPr="008B66AF">
        <w:rPr>
          <w:sz w:val="28"/>
          <w:szCs w:val="28"/>
        </w:rPr>
        <w:t>контрольно-счетными органами субъектов Российской Федерации и</w:t>
      </w:r>
      <w:r w:rsidR="008B66AF">
        <w:rPr>
          <w:sz w:val="28"/>
          <w:szCs w:val="28"/>
        </w:rPr>
        <w:t xml:space="preserve"> </w:t>
      </w:r>
      <w:r w:rsidR="008B66AF" w:rsidRPr="008B66AF">
        <w:rPr>
          <w:sz w:val="28"/>
          <w:szCs w:val="28"/>
        </w:rPr>
        <w:t>муниципальных образований, утвержденными Коллегией Счетной палаты</w:t>
      </w:r>
      <w:r w:rsidR="008B66AF">
        <w:rPr>
          <w:sz w:val="28"/>
          <w:szCs w:val="28"/>
        </w:rPr>
        <w:t xml:space="preserve"> </w:t>
      </w:r>
      <w:r w:rsidR="008B66AF" w:rsidRPr="008B66AF">
        <w:rPr>
          <w:sz w:val="28"/>
          <w:szCs w:val="28"/>
        </w:rPr>
        <w:t>Российской Федерации (протокол от 17 октября 2014 г. № 47К (993)).</w:t>
      </w:r>
    </w:p>
    <w:p w14:paraId="3FAD13B1" w14:textId="77777777" w:rsidR="0041128C" w:rsidRDefault="008B561B" w:rsidP="0041128C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>1.2.</w:t>
      </w:r>
      <w:r w:rsidR="009476F4">
        <w:rPr>
          <w:sz w:val="28"/>
          <w:szCs w:val="28"/>
        </w:rPr>
        <w:t xml:space="preserve"> Стандарт определяет характеристики, правила и процедуры организации и осуществления взаимодействия Контрольно-счетной комиссии Яковлевского городского округа с Контрольно-счетной палатой Белгородской области, органами финансового контроля, налоговыми органами, органами прокуратуры, иными правоохранительными, надзорными и контрольными органами (далее – иные органы) по организации и проведению совместных</w:t>
      </w:r>
      <w:r w:rsidR="003B19A8">
        <w:rPr>
          <w:sz w:val="28"/>
          <w:szCs w:val="28"/>
        </w:rPr>
        <w:t xml:space="preserve"> (параллельных) контрольных (экспертно-аналитических) мероприятий</w:t>
      </w:r>
      <w:r w:rsidR="00FD7AD4">
        <w:rPr>
          <w:sz w:val="28"/>
          <w:szCs w:val="28"/>
        </w:rPr>
        <w:t xml:space="preserve"> </w:t>
      </w:r>
      <w:r w:rsidR="00FD7AD4" w:rsidRPr="00FD7AD4">
        <w:rPr>
          <w:sz w:val="28"/>
          <w:szCs w:val="28"/>
        </w:rPr>
        <w:t>(далее – Мероприятия)</w:t>
      </w:r>
      <w:r w:rsidR="003B19A8">
        <w:rPr>
          <w:sz w:val="28"/>
          <w:szCs w:val="28"/>
        </w:rPr>
        <w:t>.</w:t>
      </w:r>
    </w:p>
    <w:p w14:paraId="05861675" w14:textId="1145D946" w:rsidR="0041128C" w:rsidRDefault="0041128C" w:rsidP="004112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Стандарт устанавливает:</w:t>
      </w:r>
    </w:p>
    <w:p w14:paraId="13379B4E" w14:textId="75D800A8" w:rsidR="0041128C" w:rsidRDefault="0041128C" w:rsidP="00FD7A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принципы взаимодействия с иными органами;</w:t>
      </w:r>
    </w:p>
    <w:p w14:paraId="7A9E21FE" w14:textId="78055045" w:rsidR="0041128C" w:rsidRDefault="0041128C" w:rsidP="00FD7A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участников взаимодействия с иными органами;</w:t>
      </w:r>
    </w:p>
    <w:p w14:paraId="7EE56B3D" w14:textId="53142A54" w:rsidR="0041128C" w:rsidRDefault="0041128C" w:rsidP="00FD7A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взаимодействия с иными органами и его формы;</w:t>
      </w:r>
    </w:p>
    <w:p w14:paraId="47A8B50D" w14:textId="06BCF3BE" w:rsidR="0041128C" w:rsidRDefault="0041128C" w:rsidP="00FD7A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взаимодействия с иными органами.</w:t>
      </w:r>
    </w:p>
    <w:p w14:paraId="537E05E1" w14:textId="44BE93EA" w:rsidR="00FD7AD4" w:rsidRPr="00FD7AD4" w:rsidRDefault="00FD7AD4" w:rsidP="0041128C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1.4. Целью настоящего Стандарта является установление единых принципов,</w:t>
      </w:r>
      <w:r w:rsidR="0041128C"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правил и процедур организации Мероприятий.</w:t>
      </w:r>
    </w:p>
    <w:p w14:paraId="24B47948" w14:textId="77777777" w:rsidR="00FD7AD4" w:rsidRPr="00FD7AD4" w:rsidRDefault="00FD7AD4" w:rsidP="00FD7AD4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1.5. Задачами Стандарта являются:</w:t>
      </w:r>
    </w:p>
    <w:p w14:paraId="3A9D9241" w14:textId="77777777" w:rsidR="00FD7AD4" w:rsidRPr="00FD7AD4" w:rsidRDefault="00FD7AD4" w:rsidP="00FD7AD4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установление процедур планирования Мероприятий;</w:t>
      </w:r>
    </w:p>
    <w:p w14:paraId="1205B5EF" w14:textId="6E9424DE" w:rsidR="00FD7AD4" w:rsidRPr="00FD7AD4" w:rsidRDefault="00FD7AD4" w:rsidP="0041128C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регулирование подготовки и рассмотрения обращений о проведении</w:t>
      </w:r>
      <w:r w:rsidR="0041128C"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Мероприятий;</w:t>
      </w:r>
    </w:p>
    <w:p w14:paraId="166118AD" w14:textId="64438899" w:rsidR="00FD7AD4" w:rsidRPr="00FD7AD4" w:rsidRDefault="00FD7AD4" w:rsidP="0041128C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установление правил подготовки и подписания решения, программы</w:t>
      </w:r>
      <w:r w:rsidR="0041128C"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проведения Мероприятий;</w:t>
      </w:r>
    </w:p>
    <w:p w14:paraId="42F91E41" w14:textId="55F112ED" w:rsidR="008B561B" w:rsidRPr="00F82380" w:rsidRDefault="00FD7AD4" w:rsidP="0041128C">
      <w:pPr>
        <w:pStyle w:val="Default"/>
        <w:ind w:firstLine="709"/>
        <w:jc w:val="both"/>
        <w:rPr>
          <w:sz w:val="28"/>
          <w:szCs w:val="28"/>
        </w:rPr>
      </w:pPr>
      <w:r w:rsidRPr="00FD7AD4">
        <w:rPr>
          <w:sz w:val="28"/>
          <w:szCs w:val="28"/>
        </w:rPr>
        <w:t>- установление особенностей проведения и оформление результатов</w:t>
      </w:r>
      <w:r w:rsidR="0041128C">
        <w:rPr>
          <w:sz w:val="28"/>
          <w:szCs w:val="28"/>
        </w:rPr>
        <w:t xml:space="preserve"> </w:t>
      </w:r>
      <w:r w:rsidRPr="00FD7AD4">
        <w:rPr>
          <w:sz w:val="28"/>
          <w:szCs w:val="28"/>
        </w:rPr>
        <w:t>Мероприятий.</w:t>
      </w:r>
    </w:p>
    <w:p w14:paraId="2D78CE0D" w14:textId="343DB8FB" w:rsidR="007B766C" w:rsidRPr="007B766C" w:rsidRDefault="00756846" w:rsidP="007B766C">
      <w:pPr>
        <w:pStyle w:val="Default"/>
        <w:ind w:firstLine="709"/>
        <w:jc w:val="both"/>
        <w:rPr>
          <w:sz w:val="28"/>
          <w:szCs w:val="28"/>
        </w:rPr>
      </w:pPr>
      <w:r w:rsidRPr="00F82380">
        <w:rPr>
          <w:sz w:val="28"/>
          <w:szCs w:val="28"/>
        </w:rPr>
        <w:t xml:space="preserve"> </w:t>
      </w:r>
      <w:r w:rsidR="007B766C" w:rsidRPr="007B766C">
        <w:rPr>
          <w:sz w:val="28"/>
          <w:szCs w:val="28"/>
        </w:rPr>
        <w:t xml:space="preserve">1.6. Правовой основой участия </w:t>
      </w:r>
      <w:r w:rsidR="00877DEF">
        <w:rPr>
          <w:sz w:val="28"/>
          <w:szCs w:val="28"/>
        </w:rPr>
        <w:t>Контрольно-счетной комиссии Яковлевского городского округа</w:t>
      </w:r>
      <w:r w:rsidR="007B766C" w:rsidRPr="007B766C">
        <w:rPr>
          <w:sz w:val="28"/>
          <w:szCs w:val="28"/>
        </w:rPr>
        <w:t xml:space="preserve"> в Мероприятиях являются:</w:t>
      </w:r>
    </w:p>
    <w:p w14:paraId="22898F0D" w14:textId="091F35D6" w:rsidR="007B766C" w:rsidRPr="007B766C" w:rsidRDefault="007B766C" w:rsidP="00877DEF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lastRenderedPageBreak/>
        <w:t>- Федеральный закон от 7 февраля 2011 года № 6-ФЗ «Об общих принципах</w:t>
      </w:r>
      <w:r w:rsidR="00877DEF">
        <w:rPr>
          <w:sz w:val="28"/>
          <w:szCs w:val="28"/>
        </w:rPr>
        <w:t xml:space="preserve"> </w:t>
      </w:r>
      <w:r w:rsidRPr="007B766C">
        <w:rPr>
          <w:sz w:val="28"/>
          <w:szCs w:val="28"/>
        </w:rPr>
        <w:t>организации и деятельности контрольно-счетных органов субъектов Российской</w:t>
      </w:r>
      <w:r w:rsidR="00877DEF">
        <w:rPr>
          <w:sz w:val="28"/>
          <w:szCs w:val="28"/>
        </w:rPr>
        <w:t xml:space="preserve"> </w:t>
      </w:r>
      <w:r w:rsidRPr="007B766C">
        <w:rPr>
          <w:sz w:val="28"/>
          <w:szCs w:val="28"/>
        </w:rPr>
        <w:t>Федерации и муниципальных образований»;</w:t>
      </w:r>
    </w:p>
    <w:p w14:paraId="517FAB6C" w14:textId="48B3BE80" w:rsidR="007B766C" w:rsidRPr="007B766C" w:rsidRDefault="007B766C" w:rsidP="00877DEF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t xml:space="preserve">- </w:t>
      </w:r>
      <w:r w:rsidR="00877DEF" w:rsidRPr="00877DEF">
        <w:rPr>
          <w:sz w:val="28"/>
          <w:szCs w:val="28"/>
        </w:rPr>
        <w:t>Положение о Контрольно-счетной комиссии Яковлевского городского округа, утвержденн</w:t>
      </w:r>
      <w:r w:rsidR="00877DEF">
        <w:rPr>
          <w:sz w:val="28"/>
          <w:szCs w:val="28"/>
        </w:rPr>
        <w:t>ое</w:t>
      </w:r>
      <w:r w:rsidR="00877DEF" w:rsidRPr="00877DEF">
        <w:rPr>
          <w:sz w:val="28"/>
          <w:szCs w:val="28"/>
        </w:rPr>
        <w:t xml:space="preserve"> решением Совета депутатов Яковлевского городского округа от 19 ноября 2018 года № 2</w:t>
      </w:r>
      <w:r w:rsidRPr="007B766C">
        <w:rPr>
          <w:sz w:val="28"/>
          <w:szCs w:val="28"/>
        </w:rPr>
        <w:t>;</w:t>
      </w:r>
    </w:p>
    <w:p w14:paraId="18EF613F" w14:textId="23AD998C" w:rsidR="007B766C" w:rsidRPr="007B766C" w:rsidRDefault="007B766C" w:rsidP="00877DEF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t xml:space="preserve">- Регламент Контрольно-счетной </w:t>
      </w:r>
      <w:r w:rsidR="00877DEF">
        <w:rPr>
          <w:sz w:val="28"/>
          <w:szCs w:val="28"/>
        </w:rPr>
        <w:t>комиссии Яковлевского</w:t>
      </w:r>
      <w:r w:rsidRPr="007B766C">
        <w:rPr>
          <w:sz w:val="28"/>
          <w:szCs w:val="28"/>
        </w:rPr>
        <w:t xml:space="preserve"> городского округ</w:t>
      </w:r>
      <w:r w:rsidR="00877DEF">
        <w:rPr>
          <w:sz w:val="28"/>
          <w:szCs w:val="28"/>
        </w:rPr>
        <w:t>а</w:t>
      </w:r>
      <w:r w:rsidRPr="007B766C">
        <w:rPr>
          <w:sz w:val="28"/>
          <w:szCs w:val="28"/>
        </w:rPr>
        <w:t>;</w:t>
      </w:r>
    </w:p>
    <w:p w14:paraId="6A0A8C49" w14:textId="5D7B8973" w:rsidR="008B561B" w:rsidRDefault="007B766C" w:rsidP="00877DEF">
      <w:pPr>
        <w:pStyle w:val="Default"/>
        <w:ind w:firstLine="709"/>
        <w:jc w:val="both"/>
        <w:rPr>
          <w:sz w:val="28"/>
          <w:szCs w:val="28"/>
        </w:rPr>
      </w:pPr>
      <w:r w:rsidRPr="007B766C">
        <w:rPr>
          <w:sz w:val="28"/>
          <w:szCs w:val="28"/>
        </w:rPr>
        <w:t xml:space="preserve">- Соглашения о сотрудничестве и взаимодействии, заключенные </w:t>
      </w:r>
      <w:r w:rsidR="00D93A61">
        <w:rPr>
          <w:sz w:val="28"/>
          <w:szCs w:val="28"/>
        </w:rPr>
        <w:t>Контрольно-счетной комиссией Яковлевского городского округа</w:t>
      </w:r>
      <w:r w:rsidRPr="007B766C">
        <w:rPr>
          <w:sz w:val="28"/>
          <w:szCs w:val="28"/>
        </w:rPr>
        <w:t xml:space="preserve"> с</w:t>
      </w:r>
      <w:r w:rsidR="00877DEF">
        <w:rPr>
          <w:sz w:val="28"/>
          <w:szCs w:val="28"/>
        </w:rPr>
        <w:t xml:space="preserve"> </w:t>
      </w:r>
      <w:r w:rsidRPr="007B766C">
        <w:rPr>
          <w:sz w:val="28"/>
          <w:szCs w:val="28"/>
        </w:rPr>
        <w:t>контрольно-счетными</w:t>
      </w:r>
      <w:r w:rsidR="00D93A61">
        <w:rPr>
          <w:sz w:val="28"/>
          <w:szCs w:val="28"/>
        </w:rPr>
        <w:t xml:space="preserve"> и иными</w:t>
      </w:r>
      <w:r w:rsidRPr="007B766C">
        <w:rPr>
          <w:sz w:val="28"/>
          <w:szCs w:val="28"/>
        </w:rPr>
        <w:t xml:space="preserve"> органами.</w:t>
      </w:r>
    </w:p>
    <w:p w14:paraId="6DA7090B" w14:textId="547CDB64" w:rsidR="006B72C9" w:rsidRPr="006B72C9" w:rsidRDefault="006B72C9" w:rsidP="006B72C9">
      <w:pPr>
        <w:pStyle w:val="Default"/>
        <w:ind w:firstLine="709"/>
        <w:jc w:val="both"/>
        <w:rPr>
          <w:sz w:val="28"/>
          <w:szCs w:val="28"/>
        </w:rPr>
      </w:pPr>
      <w:r w:rsidRPr="006B72C9">
        <w:rPr>
          <w:sz w:val="28"/>
          <w:szCs w:val="28"/>
        </w:rPr>
        <w:t>1.7. Все документы, подготавливаемые в ходе проведения Мероприятий,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 xml:space="preserve">проводимых по инициативе </w:t>
      </w:r>
      <w:r>
        <w:rPr>
          <w:sz w:val="28"/>
          <w:szCs w:val="28"/>
        </w:rPr>
        <w:t>Контрольно-счетной комиссии Яковлевского городского округа</w:t>
      </w:r>
      <w:r w:rsidRPr="006B72C9">
        <w:rPr>
          <w:sz w:val="28"/>
          <w:szCs w:val="28"/>
        </w:rPr>
        <w:t>, должны быть оформлены в соответствии с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требованиями настоящего Стандарта, а также стандартов внешнего муниципального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контроля «Общие правила проведения контрольного мероприятия» и «Проведение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 xml:space="preserve">экспертно-аналитического мероприятия», утвержденных в </w:t>
      </w:r>
      <w:r>
        <w:rPr>
          <w:sz w:val="28"/>
          <w:szCs w:val="28"/>
        </w:rPr>
        <w:t>Контрольно-счетной комиссии Яковлевского городского округа</w:t>
      </w:r>
      <w:r w:rsidRPr="006B72C9">
        <w:rPr>
          <w:sz w:val="28"/>
          <w:szCs w:val="28"/>
        </w:rPr>
        <w:t>.</w:t>
      </w:r>
    </w:p>
    <w:p w14:paraId="5B910E05" w14:textId="0A17712C" w:rsidR="006B72C9" w:rsidRPr="006B72C9" w:rsidRDefault="006B72C9" w:rsidP="006B72C9">
      <w:pPr>
        <w:pStyle w:val="Default"/>
        <w:ind w:firstLine="709"/>
        <w:jc w:val="both"/>
        <w:rPr>
          <w:sz w:val="28"/>
          <w:szCs w:val="28"/>
        </w:rPr>
      </w:pPr>
      <w:r w:rsidRPr="006B72C9">
        <w:rPr>
          <w:sz w:val="28"/>
          <w:szCs w:val="28"/>
        </w:rPr>
        <w:t>При проведении Мероприятий, проводимых по инициативе других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контрольно-счетных органов, учитываются положения стандартов и регламентов,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регулирующих их деятельность.</w:t>
      </w:r>
    </w:p>
    <w:p w14:paraId="1B2E0DC7" w14:textId="74D4F83B" w:rsidR="00903D38" w:rsidRDefault="006B72C9" w:rsidP="00903D38">
      <w:pPr>
        <w:pStyle w:val="Default"/>
        <w:ind w:firstLine="709"/>
        <w:jc w:val="both"/>
        <w:rPr>
          <w:sz w:val="28"/>
          <w:szCs w:val="28"/>
        </w:rPr>
      </w:pPr>
      <w:r w:rsidRPr="006B72C9">
        <w:rPr>
          <w:sz w:val="28"/>
          <w:szCs w:val="28"/>
        </w:rPr>
        <w:t>Решения по вопросам организации и проведения Мероприятий, не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урегулированным настоящим Стандартом, принимаются сторонами, участвующими</w:t>
      </w:r>
      <w:r>
        <w:rPr>
          <w:sz w:val="28"/>
          <w:szCs w:val="28"/>
        </w:rPr>
        <w:t xml:space="preserve"> </w:t>
      </w:r>
      <w:r w:rsidRPr="006B72C9">
        <w:rPr>
          <w:sz w:val="28"/>
          <w:szCs w:val="28"/>
        </w:rPr>
        <w:t>в Мероприятиях, совместно.</w:t>
      </w:r>
    </w:p>
    <w:p w14:paraId="2943D2CA" w14:textId="29FA63D4" w:rsidR="00123B4F" w:rsidRDefault="00123B4F" w:rsidP="00903D38">
      <w:pPr>
        <w:pStyle w:val="Default"/>
        <w:ind w:firstLine="709"/>
        <w:jc w:val="both"/>
        <w:rPr>
          <w:sz w:val="28"/>
          <w:szCs w:val="28"/>
        </w:rPr>
      </w:pPr>
    </w:p>
    <w:p w14:paraId="05D48AB2" w14:textId="65D6082D" w:rsidR="00123B4F" w:rsidRDefault="00123B4F" w:rsidP="00123B4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23B4F">
        <w:rPr>
          <w:b/>
          <w:bCs/>
          <w:sz w:val="28"/>
          <w:szCs w:val="28"/>
        </w:rPr>
        <w:t>2. Характеристика деятельности по организации и осуществлению взаимодействия Контрольно-счетной комиссии Яковлевского городского округа с контрольно-счетными и иными органами</w:t>
      </w:r>
      <w:r>
        <w:rPr>
          <w:b/>
          <w:bCs/>
          <w:sz w:val="28"/>
          <w:szCs w:val="28"/>
        </w:rPr>
        <w:t xml:space="preserve"> </w:t>
      </w:r>
    </w:p>
    <w:p w14:paraId="5F048B93" w14:textId="77777777" w:rsidR="00123B4F" w:rsidRPr="00123B4F" w:rsidRDefault="00123B4F" w:rsidP="00123B4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7B89AB72" w14:textId="101425FA" w:rsidR="00903D38" w:rsidRDefault="00123B4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D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03D38">
        <w:rPr>
          <w:sz w:val="28"/>
          <w:szCs w:val="28"/>
        </w:rPr>
        <w:t>. Взаимодействие с иными органами осуществляется в целях повышения качества и эффективности внешнего муниципального финансового контроля, осуществляемого Контрольно-счетной комиссией Яковлевского городского округа и внешнего государственного и муниципального финансового контроля, осуществляемого иными органами.</w:t>
      </w:r>
    </w:p>
    <w:p w14:paraId="5BC244C6" w14:textId="517297A9" w:rsidR="00903D38" w:rsidRDefault="00123B4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03D38">
        <w:rPr>
          <w:sz w:val="28"/>
          <w:szCs w:val="28"/>
        </w:rPr>
        <w:t>. При взаимодействии с иными органами Контрольно-счетная комиссия Яковлевского городского округа руководствуется следующими принципами:</w:t>
      </w:r>
    </w:p>
    <w:p w14:paraId="7EC05F91" w14:textId="23F31F4C" w:rsidR="00903D38" w:rsidRDefault="00903D38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равенство иных органов во взаимоотношениях с Контрольно-счетной комиссией Яковлевского городского округа;</w:t>
      </w:r>
    </w:p>
    <w:p w14:paraId="410478BB" w14:textId="0B6D336B" w:rsidR="00903D38" w:rsidRDefault="00903D38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независимость и самостоятельность Контрольно-счетной комиссии Яковлевского городского округа в реализации собственных задач и полномочий;</w:t>
      </w:r>
    </w:p>
    <w:p w14:paraId="775A3E40" w14:textId="07DAAB73" w:rsidR="00903D38" w:rsidRDefault="00903D38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гласность.</w:t>
      </w:r>
    </w:p>
    <w:p w14:paraId="6AF02255" w14:textId="6B505165" w:rsidR="00123B4F" w:rsidRDefault="00123B4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Участникам взаимодействия с контрольно-счетными и иными органами является Председатель и инспекторы Контрольно-счетной комиссии Яковлевского городского округа.</w:t>
      </w:r>
    </w:p>
    <w:p w14:paraId="29B34193" w14:textId="1E0B190B" w:rsidR="00A12DBF" w:rsidRDefault="00123B4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DB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2DBF">
        <w:rPr>
          <w:sz w:val="28"/>
          <w:szCs w:val="28"/>
        </w:rPr>
        <w:t>. Основными направлениями взаимодействия с иными органами являются:</w:t>
      </w:r>
    </w:p>
    <w:p w14:paraId="189394B0" w14:textId="20B83A1A" w:rsidR="00A12DBF" w:rsidRDefault="00A12DB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заключение соглашений о сотрудничестве и взаимодействии между Контрольно-счетной комиссией Яковлевского городского округа, </w:t>
      </w:r>
      <w:bookmarkStart w:id="0" w:name="_Hlk67400238"/>
      <w:r>
        <w:rPr>
          <w:sz w:val="28"/>
          <w:szCs w:val="28"/>
        </w:rPr>
        <w:t>контрольно-счетными и иными органами;</w:t>
      </w:r>
    </w:p>
    <w:bookmarkEnd w:id="0"/>
    <w:p w14:paraId="5699B5B6" w14:textId="1A754086" w:rsidR="00A12DBF" w:rsidRDefault="00A12DB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на территории Яковлевского городского округа совместных и параллельных контрольных (экспертно-аналитических) мероприятий;</w:t>
      </w:r>
    </w:p>
    <w:p w14:paraId="5139B060" w14:textId="27CCDA09" w:rsidR="00A12DBF" w:rsidRDefault="00A12DB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иным органам организационной, правовой, информационной, методической и иной помощи;</w:t>
      </w:r>
    </w:p>
    <w:p w14:paraId="78D5554C" w14:textId="6EEA00BC" w:rsidR="00A12DBF" w:rsidRDefault="00A12DB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информацией, представляющей взаимный интерес.</w:t>
      </w:r>
    </w:p>
    <w:p w14:paraId="222B0EAE" w14:textId="0403EF1B" w:rsidR="00A12DBF" w:rsidRDefault="00123B4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DB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12DBF">
        <w:rPr>
          <w:sz w:val="28"/>
          <w:szCs w:val="28"/>
        </w:rPr>
        <w:t>. Взаимодействие с иными органами осуществляется на двусторонней и многосторонней основе.</w:t>
      </w:r>
    </w:p>
    <w:p w14:paraId="64B18955" w14:textId="78DCF44B" w:rsidR="00A12DBF" w:rsidRDefault="00A12DB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Двустороннее взаимодействие с иными органами осуществляется на основе соглашений о сотрудничестве и взаимодействии, заключаемых Контрольно-счетной комиссией Яковлевского городского округа</w:t>
      </w:r>
      <w:r w:rsidR="00D732D0">
        <w:rPr>
          <w:sz w:val="28"/>
          <w:szCs w:val="28"/>
        </w:rPr>
        <w:t xml:space="preserve"> с </w:t>
      </w:r>
      <w:r w:rsidR="00D732D0" w:rsidRPr="00D732D0">
        <w:rPr>
          <w:sz w:val="28"/>
          <w:szCs w:val="28"/>
        </w:rPr>
        <w:t>контрольно-счетными и иными органами</w:t>
      </w:r>
      <w:r w:rsidR="00D732D0">
        <w:rPr>
          <w:sz w:val="28"/>
          <w:szCs w:val="28"/>
        </w:rPr>
        <w:t>.</w:t>
      </w:r>
    </w:p>
    <w:p w14:paraId="733E6EE8" w14:textId="31CAD3B4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сотрудничестве и взаимодействии определяет:</w:t>
      </w:r>
    </w:p>
    <w:p w14:paraId="4D287D4D" w14:textId="711D0EA9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соглашения о сотрудничестве и взаимодействии;</w:t>
      </w:r>
    </w:p>
    <w:p w14:paraId="02C85200" w14:textId="756DF147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 и порядок взаимодействия Контрольно-счетной комиссии Яковлевского городского округа, </w:t>
      </w:r>
      <w:r w:rsidRPr="00D732D0">
        <w:rPr>
          <w:sz w:val="28"/>
          <w:szCs w:val="28"/>
        </w:rPr>
        <w:t>контрольно-счетны</w:t>
      </w:r>
      <w:r>
        <w:rPr>
          <w:sz w:val="28"/>
          <w:szCs w:val="28"/>
        </w:rPr>
        <w:t>х</w:t>
      </w:r>
      <w:r w:rsidRPr="00D732D0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D732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ов, включая их права и обязанности, порядок обмена информацией, представляющей взаимный интерес;</w:t>
      </w:r>
    </w:p>
    <w:p w14:paraId="15CE14AD" w14:textId="23E38194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прекращения действия соглашения;</w:t>
      </w:r>
    </w:p>
    <w:p w14:paraId="69EEC49C" w14:textId="2AFE15B1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14:paraId="70930170" w14:textId="37896DCD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Многостороннее взаимодействие с Контрольно-счетной палатой Белгородской области и контрольно-счетными органами муниципальных образований осуществляется в рамках деятельности Совета контрольно-счетных органов при Контрольно-счетной палате Белгородской области в соответствии с Положением о Совете контрольно-счетных органов при Контрольно-счетной палате Белгородской области.</w:t>
      </w:r>
    </w:p>
    <w:p w14:paraId="2E4625B2" w14:textId="49D1E60E" w:rsidR="00D732D0" w:rsidRDefault="00123B4F" w:rsidP="00903D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2D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732D0">
        <w:rPr>
          <w:sz w:val="28"/>
          <w:szCs w:val="28"/>
        </w:rPr>
        <w:t>. Планирование взаимодействия с контрольно-счетными и иными осуществляется с учетом положений Регламента Контрольно-счетной комиссии Яковлевского городского округа, определяющего организацию планирования работы Контрольно-счетной комиссии Яковлевского городского округа.</w:t>
      </w:r>
    </w:p>
    <w:p w14:paraId="7AC54460" w14:textId="77777777" w:rsidR="00D732D0" w:rsidRDefault="00D732D0" w:rsidP="00903D38">
      <w:pPr>
        <w:pStyle w:val="Default"/>
        <w:ind w:firstLine="709"/>
        <w:jc w:val="both"/>
        <w:rPr>
          <w:sz w:val="28"/>
          <w:szCs w:val="28"/>
        </w:rPr>
      </w:pPr>
    </w:p>
    <w:p w14:paraId="3BD4EA22" w14:textId="77777777" w:rsidR="00670787" w:rsidRDefault="00670787" w:rsidP="00696BF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5C4D43A4" w14:textId="77777777" w:rsidR="00670787" w:rsidRDefault="00670787" w:rsidP="00696BF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0AC6D7B6" w14:textId="77777777" w:rsidR="00670787" w:rsidRDefault="00670787" w:rsidP="00696BF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16027FAA" w14:textId="77777777" w:rsidR="00670787" w:rsidRDefault="00670787" w:rsidP="00696BF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592EE141" w14:textId="094E2588" w:rsidR="00696BFF" w:rsidRPr="00696BFF" w:rsidRDefault="00555674" w:rsidP="00696BFF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696BFF" w:rsidRPr="00696BFF">
        <w:rPr>
          <w:b/>
          <w:bCs/>
          <w:sz w:val="28"/>
          <w:szCs w:val="28"/>
        </w:rPr>
        <w:t>. Содержание совместных и параллельных контрольных и</w:t>
      </w:r>
    </w:p>
    <w:p w14:paraId="744B616F" w14:textId="75F6228D" w:rsidR="00696BFF" w:rsidRPr="00696BFF" w:rsidRDefault="00696BFF" w:rsidP="0067078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96BFF">
        <w:rPr>
          <w:b/>
          <w:bCs/>
          <w:sz w:val="28"/>
          <w:szCs w:val="28"/>
        </w:rPr>
        <w:t>экспертно-аналитических мероприятий</w:t>
      </w:r>
    </w:p>
    <w:p w14:paraId="7B0E0F60" w14:textId="1A4E2005" w:rsidR="00696BFF" w:rsidRPr="00696BFF" w:rsidRDefault="00555674" w:rsidP="005556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BFF" w:rsidRPr="00696BFF">
        <w:rPr>
          <w:sz w:val="28"/>
          <w:szCs w:val="28"/>
        </w:rPr>
        <w:t>.1. Совместные контрольные и экспертно-аналитические мероприятия – это</w:t>
      </w:r>
      <w:r w:rsidR="00696BF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>форма организации контрольных и экспертно-аналитических мероприятий,</w:t>
      </w:r>
      <w:r w:rsidR="00696BF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 xml:space="preserve">осуществляемых </w:t>
      </w:r>
      <w:r w:rsidR="00696BFF">
        <w:rPr>
          <w:sz w:val="28"/>
          <w:szCs w:val="28"/>
        </w:rPr>
        <w:t>Контрольно-счетной комиссией Яковлевского городского округа</w:t>
      </w:r>
      <w:r w:rsidR="00696BFF" w:rsidRPr="00696BFF">
        <w:rPr>
          <w:sz w:val="28"/>
          <w:szCs w:val="28"/>
        </w:rPr>
        <w:t xml:space="preserve"> и контрольно-счетными органами на двусторонней или</w:t>
      </w:r>
      <w:r w:rsidR="00696BF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>многосторонней основе в соответствии с общей программой по теме, предложенной</w:t>
      </w:r>
      <w:r w:rsidR="00696BF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>стороной-инициатором, и в согласованные сроки.</w:t>
      </w:r>
    </w:p>
    <w:p w14:paraId="44A8B747" w14:textId="3D6C8A02" w:rsidR="00696BFF" w:rsidRDefault="00555674" w:rsidP="00EC74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BFF" w:rsidRPr="00696BFF">
        <w:rPr>
          <w:sz w:val="28"/>
          <w:szCs w:val="28"/>
        </w:rPr>
        <w:t>.2. Параллельные контрольные и экспертно-аналитические мероприятия –</w:t>
      </w:r>
      <w:r w:rsidR="00EC74B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 xml:space="preserve">это форма организации мероприятий, осуществляемых </w:t>
      </w:r>
      <w:r w:rsidR="00EC74BF">
        <w:rPr>
          <w:sz w:val="28"/>
          <w:szCs w:val="28"/>
        </w:rPr>
        <w:t>Контрольно-счетной комиссией Яковлевского городского округа</w:t>
      </w:r>
      <w:r w:rsidR="00696BFF" w:rsidRPr="00696BFF">
        <w:rPr>
          <w:sz w:val="28"/>
          <w:szCs w:val="28"/>
        </w:rPr>
        <w:t xml:space="preserve"> и контрольно</w:t>
      </w:r>
      <w:r w:rsidR="00EC74BF">
        <w:rPr>
          <w:sz w:val="28"/>
          <w:szCs w:val="28"/>
        </w:rPr>
        <w:t>-</w:t>
      </w:r>
      <w:r w:rsidR="00696BFF" w:rsidRPr="00696BFF">
        <w:rPr>
          <w:sz w:val="28"/>
          <w:szCs w:val="28"/>
        </w:rPr>
        <w:t>счетными органами по взаимному соглашению каждым из органов самостоятельно</w:t>
      </w:r>
      <w:r w:rsidR="00EC74B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>по раздельным программам, в согласованные сроки,</w:t>
      </w:r>
      <w:r w:rsidR="00EC74B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>с последующим обменом и</w:t>
      </w:r>
      <w:r w:rsidR="00EC74BF">
        <w:rPr>
          <w:sz w:val="28"/>
          <w:szCs w:val="28"/>
        </w:rPr>
        <w:t xml:space="preserve"> </w:t>
      </w:r>
      <w:r w:rsidR="00696BFF" w:rsidRPr="00696BFF">
        <w:rPr>
          <w:sz w:val="28"/>
          <w:szCs w:val="28"/>
        </w:rPr>
        <w:t>использованием информации по их результатам.</w:t>
      </w:r>
    </w:p>
    <w:p w14:paraId="355B470B" w14:textId="09C13A48" w:rsidR="009F6600" w:rsidRDefault="009F6600" w:rsidP="00EC74BF">
      <w:pPr>
        <w:pStyle w:val="Default"/>
        <w:ind w:firstLine="709"/>
        <w:jc w:val="both"/>
        <w:rPr>
          <w:sz w:val="28"/>
          <w:szCs w:val="28"/>
        </w:rPr>
      </w:pPr>
    </w:p>
    <w:p w14:paraId="57500628" w14:textId="32D0498F" w:rsidR="009F6600" w:rsidRPr="00FD730D" w:rsidRDefault="00555674" w:rsidP="00FD730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F6600" w:rsidRPr="00FD730D">
        <w:rPr>
          <w:b/>
          <w:bCs/>
          <w:sz w:val="28"/>
          <w:szCs w:val="28"/>
        </w:rPr>
        <w:t>. Организация совместных и параллельных контрольных</w:t>
      </w:r>
    </w:p>
    <w:p w14:paraId="340908EB" w14:textId="1C185038" w:rsidR="009F6600" w:rsidRDefault="009F6600" w:rsidP="00FD730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D730D">
        <w:rPr>
          <w:b/>
          <w:bCs/>
          <w:sz w:val="28"/>
          <w:szCs w:val="28"/>
        </w:rPr>
        <w:t>и экспертно-аналитических мероприятий</w:t>
      </w:r>
    </w:p>
    <w:p w14:paraId="6BCA3980" w14:textId="77777777" w:rsidR="00FD730D" w:rsidRPr="00FD730D" w:rsidRDefault="00FD730D" w:rsidP="00FD730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59A7F7C9" w14:textId="2D528D2E" w:rsidR="009F6600" w:rsidRPr="009F6600" w:rsidRDefault="00555674" w:rsidP="009F66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600" w:rsidRPr="009F6600">
        <w:rPr>
          <w:sz w:val="28"/>
          <w:szCs w:val="28"/>
        </w:rPr>
        <w:t>.1. Организация Мероприятий включает следующие этапы:</w:t>
      </w:r>
    </w:p>
    <w:p w14:paraId="1BD9C0C0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подготовительный;</w:t>
      </w:r>
    </w:p>
    <w:p w14:paraId="0BC43A5A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основной;</w:t>
      </w:r>
    </w:p>
    <w:p w14:paraId="01FF55CE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завершающий.</w:t>
      </w:r>
    </w:p>
    <w:p w14:paraId="3B8B81C6" w14:textId="189FC297" w:rsidR="009F6600" w:rsidRPr="009F6600" w:rsidRDefault="00555674" w:rsidP="009F66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600" w:rsidRPr="009F6600">
        <w:rPr>
          <w:sz w:val="28"/>
          <w:szCs w:val="28"/>
        </w:rPr>
        <w:t>.2. На подготовительном этапе осуществляется:</w:t>
      </w:r>
    </w:p>
    <w:p w14:paraId="71FE5CC6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планирование Мероприятий;</w:t>
      </w:r>
    </w:p>
    <w:p w14:paraId="463A1296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запросов, обращений и ответов о проведении Мероприятий.</w:t>
      </w:r>
    </w:p>
    <w:p w14:paraId="2848DD88" w14:textId="39761CC9" w:rsidR="009F6600" w:rsidRPr="009F6600" w:rsidRDefault="00555674" w:rsidP="00FD7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600" w:rsidRPr="009F6600">
        <w:rPr>
          <w:sz w:val="28"/>
          <w:szCs w:val="28"/>
        </w:rPr>
        <w:t>.3. Планирование Мероприятий осуществляется в соответствии со</w:t>
      </w:r>
      <w:r w:rsidR="00FD730D">
        <w:rPr>
          <w:sz w:val="28"/>
          <w:szCs w:val="28"/>
        </w:rPr>
        <w:t xml:space="preserve"> </w:t>
      </w:r>
      <w:r w:rsidR="009F6600" w:rsidRPr="009F6600">
        <w:rPr>
          <w:sz w:val="28"/>
          <w:szCs w:val="28"/>
        </w:rPr>
        <w:t xml:space="preserve">стандартом организации деятельности «Планирование работы </w:t>
      </w:r>
      <w:r w:rsidR="00FD730D">
        <w:rPr>
          <w:sz w:val="28"/>
          <w:szCs w:val="28"/>
        </w:rPr>
        <w:t>Контрольно-счетной комиссии Яковлевского городского округа</w:t>
      </w:r>
      <w:r w:rsidR="009F6600" w:rsidRPr="009F6600">
        <w:rPr>
          <w:sz w:val="28"/>
          <w:szCs w:val="28"/>
        </w:rPr>
        <w:t>».</w:t>
      </w:r>
    </w:p>
    <w:p w14:paraId="2D0AC4C6" w14:textId="2A4A996E" w:rsidR="009F6600" w:rsidRPr="009F6600" w:rsidRDefault="009F6600" w:rsidP="00FD730D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При поступлении в </w:t>
      </w:r>
      <w:r w:rsidR="00FD730D">
        <w:rPr>
          <w:sz w:val="28"/>
          <w:szCs w:val="28"/>
        </w:rPr>
        <w:t>Контрольно-счетную комиссия Яковлевского городского округа</w:t>
      </w:r>
      <w:r w:rsidRPr="009F6600">
        <w:rPr>
          <w:sz w:val="28"/>
          <w:szCs w:val="28"/>
        </w:rPr>
        <w:t xml:space="preserve"> предложений о проведении Мероприятий до</w:t>
      </w:r>
      <w:r w:rsidR="00FD730D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утверждения плана работы К</w:t>
      </w:r>
      <w:r w:rsidR="00FD730D">
        <w:rPr>
          <w:sz w:val="28"/>
          <w:szCs w:val="28"/>
        </w:rPr>
        <w:t xml:space="preserve">онтрольно-счетной комиссии Яковлевского городского округа </w:t>
      </w:r>
      <w:r w:rsidRPr="009F6600">
        <w:rPr>
          <w:sz w:val="28"/>
          <w:szCs w:val="28"/>
        </w:rPr>
        <w:t xml:space="preserve">на очередной год, </w:t>
      </w:r>
      <w:r w:rsidR="00FD730D">
        <w:rPr>
          <w:sz w:val="28"/>
          <w:szCs w:val="28"/>
        </w:rPr>
        <w:t>Контрольно-счетная комиссия Яковлевского городского округа</w:t>
      </w:r>
      <w:r w:rsidRPr="009F6600">
        <w:rPr>
          <w:sz w:val="28"/>
          <w:szCs w:val="28"/>
        </w:rPr>
        <w:t xml:space="preserve"> принимается одно</w:t>
      </w:r>
      <w:r w:rsidR="00FD730D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из следующих решений:</w:t>
      </w:r>
    </w:p>
    <w:p w14:paraId="55B36A0A" w14:textId="527C68E9" w:rsidR="009F6600" w:rsidRPr="009F6600" w:rsidRDefault="009F6600" w:rsidP="00FD730D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- включить в проект плана работы </w:t>
      </w:r>
      <w:r w:rsidR="00FD730D">
        <w:rPr>
          <w:sz w:val="28"/>
          <w:szCs w:val="28"/>
        </w:rPr>
        <w:t>Контрольно-счетной комиссии Яковлевского городского округа</w:t>
      </w:r>
      <w:r w:rsidRPr="009F6600">
        <w:rPr>
          <w:sz w:val="28"/>
          <w:szCs w:val="28"/>
        </w:rPr>
        <w:t xml:space="preserve"> на очередной год проведение</w:t>
      </w:r>
      <w:r w:rsidR="00FD730D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Мероприятия в соответствии с предложением;</w:t>
      </w:r>
    </w:p>
    <w:p w14:paraId="409388CE" w14:textId="4AD8E727" w:rsidR="009F6600" w:rsidRPr="009F6600" w:rsidRDefault="009F6600" w:rsidP="00FD730D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учесть отдельные вопросы из предложения при проведении иных</w:t>
      </w:r>
      <w:r w:rsidR="00FD730D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контрольных и экспертно-аналитических мероприятий, которые предусматриваются</w:t>
      </w:r>
      <w:r w:rsidR="00FD730D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 xml:space="preserve">проектом плана работы </w:t>
      </w:r>
      <w:r w:rsidR="00FD730D">
        <w:rPr>
          <w:sz w:val="28"/>
          <w:szCs w:val="28"/>
        </w:rPr>
        <w:t>Контрольно-счетной комиссии Яковлевского городского округа</w:t>
      </w:r>
      <w:r w:rsidRPr="009F6600">
        <w:rPr>
          <w:sz w:val="28"/>
          <w:szCs w:val="28"/>
        </w:rPr>
        <w:t xml:space="preserve"> на очередной год;</w:t>
      </w:r>
    </w:p>
    <w:p w14:paraId="0BC1FF1D" w14:textId="761C52E8" w:rsidR="009F6600" w:rsidRPr="009F6600" w:rsidRDefault="009F6600" w:rsidP="00FD730D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отклонить предложение.</w:t>
      </w:r>
    </w:p>
    <w:p w14:paraId="29E20526" w14:textId="6AAE6AED" w:rsidR="009F6600" w:rsidRPr="009F6600" w:rsidRDefault="009F6600" w:rsidP="00BA5BB7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При принятии </w:t>
      </w:r>
      <w:r w:rsidR="00BA5BB7">
        <w:rPr>
          <w:sz w:val="28"/>
          <w:szCs w:val="28"/>
        </w:rPr>
        <w:t>Контрольно-счетной комиссии Яковлевского городского округа</w:t>
      </w:r>
      <w:r w:rsidRPr="009F6600">
        <w:rPr>
          <w:sz w:val="28"/>
          <w:szCs w:val="28"/>
        </w:rPr>
        <w:t xml:space="preserve"> решения о проведении (или об отказе в проведении)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Мероприятия, руководителю контрольно-счетного органа, являющегося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 xml:space="preserve">инициатором </w:t>
      </w:r>
      <w:r w:rsidRPr="009F6600">
        <w:rPr>
          <w:sz w:val="28"/>
          <w:szCs w:val="28"/>
        </w:rPr>
        <w:lastRenderedPageBreak/>
        <w:t>обращения, направляется ответ, содержащий информацию о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соответствующем решении.</w:t>
      </w:r>
    </w:p>
    <w:p w14:paraId="6EAA1330" w14:textId="3AA351E9" w:rsidR="009F6600" w:rsidRPr="009F6600" w:rsidRDefault="009F6600" w:rsidP="00BA5BB7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При принятии К</w:t>
      </w:r>
      <w:r w:rsidR="00BA5BB7">
        <w:rPr>
          <w:sz w:val="28"/>
          <w:szCs w:val="28"/>
        </w:rPr>
        <w:t>онтрольно-счетной комиссией Яковлевского городского округа</w:t>
      </w:r>
      <w:r w:rsidRPr="009F6600">
        <w:rPr>
          <w:sz w:val="28"/>
          <w:szCs w:val="28"/>
        </w:rPr>
        <w:t xml:space="preserve"> решения об учете отдельных вопросов из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предложения стороны-инициатора при проведении иных контрольных и экспертно</w:t>
      </w:r>
      <w:r w:rsidR="00BA5BB7">
        <w:rPr>
          <w:sz w:val="28"/>
          <w:szCs w:val="28"/>
        </w:rPr>
        <w:t>-</w:t>
      </w:r>
      <w:r w:rsidRPr="009F6600">
        <w:rPr>
          <w:sz w:val="28"/>
          <w:szCs w:val="28"/>
        </w:rPr>
        <w:t>аналитических мероприятий, предусматриваемых в проекте плана работы К</w:t>
      </w:r>
      <w:r w:rsidR="00BA5BB7">
        <w:rPr>
          <w:sz w:val="28"/>
          <w:szCs w:val="28"/>
        </w:rPr>
        <w:t xml:space="preserve">онтрольно-счетной комиссии Яковлевского городского округа </w:t>
      </w:r>
      <w:r w:rsidRPr="009F6600">
        <w:rPr>
          <w:sz w:val="28"/>
          <w:szCs w:val="28"/>
        </w:rPr>
        <w:t>на очередной год, руководителю контрольно-счетного органа, являющегося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инициатором обращения, направляется ответ с соответствующим предложением.</w:t>
      </w:r>
    </w:p>
    <w:p w14:paraId="1CB48490" w14:textId="56E4A129" w:rsidR="009F6600" w:rsidRPr="009F6600" w:rsidRDefault="009F6600" w:rsidP="00BA5BB7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 xml:space="preserve">В случае получения согласия данные вопросы учитываются </w:t>
      </w:r>
      <w:r w:rsidR="00BA5BB7">
        <w:rPr>
          <w:sz w:val="28"/>
          <w:szCs w:val="28"/>
        </w:rPr>
        <w:t>Контрольно-счетной комиссией Яковлевского городского округа</w:t>
      </w:r>
      <w:r w:rsidRPr="009F6600">
        <w:rPr>
          <w:sz w:val="28"/>
          <w:szCs w:val="28"/>
        </w:rPr>
        <w:t xml:space="preserve"> при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проведении соответствующих контрольных и экспертно-аналитических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мероприятий.</w:t>
      </w:r>
    </w:p>
    <w:p w14:paraId="544E4E5F" w14:textId="5AF2D12D" w:rsidR="009F6600" w:rsidRPr="009F6600" w:rsidRDefault="00555674" w:rsidP="009F66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600" w:rsidRPr="009F6600">
        <w:rPr>
          <w:sz w:val="28"/>
          <w:szCs w:val="28"/>
        </w:rPr>
        <w:t>.4. На основном этапе осуществляется</w:t>
      </w:r>
      <w:r w:rsidR="00071ED7">
        <w:rPr>
          <w:sz w:val="28"/>
          <w:szCs w:val="28"/>
        </w:rPr>
        <w:t>:</w:t>
      </w:r>
    </w:p>
    <w:p w14:paraId="5B2165FB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решения о проведении Мероприятия;</w:t>
      </w:r>
    </w:p>
    <w:p w14:paraId="2B52355D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назначение Мероприятия;</w:t>
      </w:r>
    </w:p>
    <w:p w14:paraId="28520820" w14:textId="6536F792" w:rsidR="009F6600" w:rsidRPr="009F6600" w:rsidRDefault="009F6600" w:rsidP="00BA5BB7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и согласование программы Мероприятия, подготовка рабочего</w:t>
      </w:r>
      <w:r w:rsidR="00BA5BB7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плана.</w:t>
      </w:r>
    </w:p>
    <w:p w14:paraId="4EEC4C32" w14:textId="22D6DEF7" w:rsidR="009F6600" w:rsidRPr="009F6600" w:rsidRDefault="009F6600" w:rsidP="0017056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Результатом проведения данного этапа являются подготовка и издание в</w:t>
      </w:r>
      <w:r w:rsidR="00170561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соответствии с требованиями стандартов внешнего муниципального финансового</w:t>
      </w:r>
      <w:r w:rsidR="00170561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контроля «Общие правила проведения контрольного мероприятия» и «Проведение</w:t>
      </w:r>
      <w:r w:rsidR="00170561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экспертно-аналитического мероприятия», а также настоящего Стандарта:</w:t>
      </w:r>
    </w:p>
    <w:p w14:paraId="5A33F61A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решения о проведении Мероприятия;</w:t>
      </w:r>
    </w:p>
    <w:p w14:paraId="1675186B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распоряжения о назначении соответствующего Мероприятия;</w:t>
      </w:r>
    </w:p>
    <w:p w14:paraId="25367399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программы и рабочего плана проведения Мероприятия.</w:t>
      </w:r>
    </w:p>
    <w:p w14:paraId="34FD8D4C" w14:textId="48F2EB47" w:rsidR="009F6600" w:rsidRPr="009F6600" w:rsidRDefault="00555674" w:rsidP="009F66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600" w:rsidRPr="009F6600">
        <w:rPr>
          <w:sz w:val="28"/>
          <w:szCs w:val="28"/>
        </w:rPr>
        <w:t>.5. На заключительном этапе производится:</w:t>
      </w:r>
    </w:p>
    <w:p w14:paraId="7E2278D8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изучение вопросов согласно программе и рабочему плану;</w:t>
      </w:r>
    </w:p>
    <w:p w14:paraId="0B82E750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сбор доказательств для подтверждения фактов нарушений и недостатков;</w:t>
      </w:r>
    </w:p>
    <w:p w14:paraId="37F0B0D2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подготовка итоговых документов по результатам Мероприятий.</w:t>
      </w:r>
    </w:p>
    <w:p w14:paraId="27BC2A14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Результатом проведения данного этапа является подготовка:</w:t>
      </w:r>
    </w:p>
    <w:p w14:paraId="78A7072C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актов и отчетов, по результатам контрольных мероприятий;</w:t>
      </w:r>
    </w:p>
    <w:p w14:paraId="3ACB0EE2" w14:textId="77777777" w:rsidR="009F6600" w:rsidRPr="009F6600" w:rsidRDefault="009F6600" w:rsidP="009F6600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отчетов по результатам экспертно-аналитических мероприятий;</w:t>
      </w:r>
    </w:p>
    <w:p w14:paraId="54E581FE" w14:textId="503471E1" w:rsidR="009F6600" w:rsidRDefault="009F6600" w:rsidP="00170561">
      <w:pPr>
        <w:pStyle w:val="Default"/>
        <w:ind w:firstLine="709"/>
        <w:jc w:val="both"/>
        <w:rPr>
          <w:sz w:val="28"/>
          <w:szCs w:val="28"/>
        </w:rPr>
      </w:pPr>
      <w:r w:rsidRPr="009F6600">
        <w:rPr>
          <w:sz w:val="28"/>
          <w:szCs w:val="28"/>
        </w:rPr>
        <w:t>- представлений, предписаний, информационных писем и других документов</w:t>
      </w:r>
      <w:r w:rsidR="00170561">
        <w:rPr>
          <w:sz w:val="28"/>
          <w:szCs w:val="28"/>
        </w:rPr>
        <w:t xml:space="preserve"> </w:t>
      </w:r>
      <w:r w:rsidRPr="009F6600">
        <w:rPr>
          <w:sz w:val="28"/>
          <w:szCs w:val="28"/>
        </w:rPr>
        <w:t>(при наличии соответствующих оснований).</w:t>
      </w:r>
      <w:r w:rsidRPr="009F6600">
        <w:rPr>
          <w:sz w:val="28"/>
          <w:szCs w:val="28"/>
        </w:rPr>
        <w:cr/>
      </w:r>
    </w:p>
    <w:p w14:paraId="5A83864A" w14:textId="60082075" w:rsidR="00174456" w:rsidRDefault="00555674" w:rsidP="00174456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74456" w:rsidRPr="00174456">
        <w:rPr>
          <w:b/>
          <w:bCs/>
          <w:sz w:val="28"/>
          <w:szCs w:val="28"/>
        </w:rPr>
        <w:t>. Подготовка документов для проведения совместных и параллельных</w:t>
      </w:r>
      <w:r w:rsidR="00174456">
        <w:rPr>
          <w:b/>
          <w:bCs/>
          <w:sz w:val="28"/>
          <w:szCs w:val="28"/>
        </w:rPr>
        <w:t xml:space="preserve"> </w:t>
      </w:r>
      <w:r w:rsidR="00174456" w:rsidRPr="00174456">
        <w:rPr>
          <w:b/>
          <w:bCs/>
          <w:sz w:val="28"/>
          <w:szCs w:val="28"/>
        </w:rPr>
        <w:t>контрольных и экспертно-аналитических мероприятий</w:t>
      </w:r>
    </w:p>
    <w:p w14:paraId="2DEF9744" w14:textId="77777777" w:rsidR="00174456" w:rsidRPr="00174456" w:rsidRDefault="00174456" w:rsidP="0017445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7BD9F8E4" w14:textId="3ECA6EF8" w:rsidR="00174456" w:rsidRPr="00174456" w:rsidRDefault="00555674" w:rsidP="00174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456" w:rsidRPr="00174456">
        <w:rPr>
          <w:sz w:val="28"/>
          <w:szCs w:val="28"/>
        </w:rPr>
        <w:t>.1. Для проведения совместного контрольного и экспертно-аналитического</w:t>
      </w:r>
      <w:r w:rsidR="00174456">
        <w:rPr>
          <w:sz w:val="28"/>
          <w:szCs w:val="28"/>
        </w:rPr>
        <w:t xml:space="preserve"> </w:t>
      </w:r>
      <w:r w:rsidR="00174456" w:rsidRPr="00174456">
        <w:rPr>
          <w:sz w:val="28"/>
          <w:szCs w:val="28"/>
        </w:rPr>
        <w:t xml:space="preserve">мероприятия </w:t>
      </w:r>
      <w:r w:rsidR="00174456">
        <w:rPr>
          <w:sz w:val="28"/>
          <w:szCs w:val="28"/>
        </w:rPr>
        <w:t>Контрольно-счетная комиссия Яковлевского городского округа</w:t>
      </w:r>
      <w:r w:rsidR="00174456" w:rsidRPr="00174456">
        <w:rPr>
          <w:sz w:val="28"/>
          <w:szCs w:val="28"/>
        </w:rPr>
        <w:t xml:space="preserve"> подписывает с одним или несколькими контрольно</w:t>
      </w:r>
      <w:r w:rsidR="00174456">
        <w:rPr>
          <w:sz w:val="28"/>
          <w:szCs w:val="28"/>
        </w:rPr>
        <w:t>-</w:t>
      </w:r>
      <w:r w:rsidR="00174456" w:rsidRPr="00174456">
        <w:rPr>
          <w:sz w:val="28"/>
          <w:szCs w:val="28"/>
        </w:rPr>
        <w:lastRenderedPageBreak/>
        <w:t>счетными органами соответствующее решение (далее – Решение), в котором, как</w:t>
      </w:r>
      <w:r w:rsidR="00174456">
        <w:rPr>
          <w:sz w:val="28"/>
          <w:szCs w:val="28"/>
        </w:rPr>
        <w:t xml:space="preserve"> </w:t>
      </w:r>
      <w:r w:rsidR="00174456" w:rsidRPr="00174456">
        <w:rPr>
          <w:sz w:val="28"/>
          <w:szCs w:val="28"/>
        </w:rPr>
        <w:t>правило, определяются:</w:t>
      </w:r>
    </w:p>
    <w:p w14:paraId="742E3ED5" w14:textId="77777777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наименование Мероприятия;</w:t>
      </w:r>
    </w:p>
    <w:p w14:paraId="2D2D62E6" w14:textId="77777777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предмет Мероприятия;</w:t>
      </w:r>
    </w:p>
    <w:p w14:paraId="4137CC39" w14:textId="77777777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сроки проведения Мероприятия;</w:t>
      </w:r>
    </w:p>
    <w:p w14:paraId="30686839" w14:textId="7BD6F41C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должностные лица, ответственные лица за проведение Мероприятия,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от К</w:t>
      </w:r>
      <w:r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 xml:space="preserve"> и контрольно-счетного</w:t>
      </w:r>
      <w:r>
        <w:rPr>
          <w:sz w:val="28"/>
          <w:szCs w:val="28"/>
        </w:rPr>
        <w:t xml:space="preserve"> и иного</w:t>
      </w:r>
      <w:r w:rsidRPr="00174456">
        <w:rPr>
          <w:sz w:val="28"/>
          <w:szCs w:val="28"/>
        </w:rPr>
        <w:t xml:space="preserve"> органа;</w:t>
      </w:r>
    </w:p>
    <w:p w14:paraId="3F4BD4DB" w14:textId="0EAB975C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вопросы участия каждого органа, исходя из их полномочий, определенных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соответствующим законодательством, а также с учетом соглашений между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комиссией Яковлевского городского округа, </w:t>
      </w:r>
      <w:r w:rsidRPr="00174456">
        <w:rPr>
          <w:sz w:val="28"/>
          <w:szCs w:val="28"/>
        </w:rPr>
        <w:t>контрольно-счетными</w:t>
      </w:r>
      <w:r>
        <w:rPr>
          <w:sz w:val="28"/>
          <w:szCs w:val="28"/>
        </w:rPr>
        <w:t xml:space="preserve"> и иными</w:t>
      </w:r>
      <w:r w:rsidRPr="00174456">
        <w:rPr>
          <w:sz w:val="28"/>
          <w:szCs w:val="28"/>
        </w:rPr>
        <w:t xml:space="preserve"> органами;</w:t>
      </w:r>
    </w:p>
    <w:p w14:paraId="1AFA9B0D" w14:textId="3DB8C340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порядок обмена информацией, оформления результатов Мероприятия, в том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числе форма, порядок подписания и согласования документов;</w:t>
      </w:r>
    </w:p>
    <w:p w14:paraId="748B13B4" w14:textId="1EA432F5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порядок урегулирования разногласий по вопросам организации, проведения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и оформления результатов Мероприятия;</w:t>
      </w:r>
    </w:p>
    <w:p w14:paraId="1BF09A4D" w14:textId="77777777" w:rsid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- порядок подготовки и принятия решений по результатам Мероприятия.</w:t>
      </w:r>
    </w:p>
    <w:p w14:paraId="54D4B94C" w14:textId="0569AB5F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Примерная форма Решения приведена в приложении 1 к настоящему</w:t>
      </w:r>
      <w:r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Стандарту.</w:t>
      </w:r>
    </w:p>
    <w:p w14:paraId="3B5DAE66" w14:textId="37DABB31" w:rsidR="00174456" w:rsidRPr="00174456" w:rsidRDefault="00555674" w:rsidP="008833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456" w:rsidRPr="00174456">
        <w:rPr>
          <w:sz w:val="28"/>
          <w:szCs w:val="28"/>
        </w:rPr>
        <w:t>.2. Проведение совместного мероприятия осуществляется в соответствии с</w:t>
      </w:r>
      <w:r w:rsidR="008833FE">
        <w:rPr>
          <w:sz w:val="28"/>
          <w:szCs w:val="28"/>
        </w:rPr>
        <w:t xml:space="preserve"> </w:t>
      </w:r>
      <w:r w:rsidR="00174456" w:rsidRPr="00174456">
        <w:rPr>
          <w:sz w:val="28"/>
          <w:szCs w:val="28"/>
        </w:rPr>
        <w:t>его программой (далее – Программа).</w:t>
      </w:r>
    </w:p>
    <w:p w14:paraId="7E7DE769" w14:textId="56349ED1" w:rsidR="00174456" w:rsidRPr="00174456" w:rsidRDefault="00174456" w:rsidP="008833FE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 xml:space="preserve">Подготовка Программы участниками со стороны </w:t>
      </w:r>
      <w:r w:rsidR="008833FE">
        <w:rPr>
          <w:sz w:val="28"/>
          <w:szCs w:val="28"/>
        </w:rPr>
        <w:t>Контрольно-счетной комиссии Яковлевского городского округа</w:t>
      </w:r>
      <w:r w:rsidRPr="00174456">
        <w:rPr>
          <w:sz w:val="28"/>
          <w:szCs w:val="28"/>
        </w:rPr>
        <w:t xml:space="preserve"> осуществляется в</w:t>
      </w:r>
      <w:r w:rsidR="008833FE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соответствии со стандартами внешнего муниципального финансового контроля</w:t>
      </w:r>
      <w:r w:rsidR="008833FE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«Общие правила проведения контрольного мероприятия» и «Проведение экспертно</w:t>
      </w:r>
      <w:r w:rsidR="008833FE">
        <w:rPr>
          <w:sz w:val="28"/>
          <w:szCs w:val="28"/>
        </w:rPr>
        <w:t>-</w:t>
      </w:r>
      <w:r w:rsidRPr="00174456">
        <w:rPr>
          <w:sz w:val="28"/>
          <w:szCs w:val="28"/>
        </w:rPr>
        <w:t>аналитического мероприятия», утвержденными в К</w:t>
      </w:r>
      <w:r w:rsidR="008833FE"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>.</w:t>
      </w:r>
    </w:p>
    <w:p w14:paraId="3F23A8EC" w14:textId="77777777" w:rsidR="00174456" w:rsidRPr="00174456" w:rsidRDefault="00174456" w:rsidP="00174456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В Программе дополнительно указываются:</w:t>
      </w:r>
    </w:p>
    <w:p w14:paraId="5F8D5674" w14:textId="7B210AF8" w:rsidR="00174456" w:rsidRPr="00174456" w:rsidRDefault="00EF0E29" w:rsidP="008833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456" w:rsidRPr="00174456">
        <w:rPr>
          <w:sz w:val="28"/>
          <w:szCs w:val="28"/>
        </w:rPr>
        <w:t>должностное лицо контрольно-счетного органа, ответственное за проведение</w:t>
      </w:r>
      <w:r w:rsidR="008833FE">
        <w:rPr>
          <w:sz w:val="28"/>
          <w:szCs w:val="28"/>
        </w:rPr>
        <w:t xml:space="preserve"> </w:t>
      </w:r>
      <w:r w:rsidR="00174456" w:rsidRPr="00174456">
        <w:rPr>
          <w:sz w:val="28"/>
          <w:szCs w:val="28"/>
        </w:rPr>
        <w:t>Мероприятия;</w:t>
      </w:r>
    </w:p>
    <w:p w14:paraId="4C3A9C99" w14:textId="74EBFC6C" w:rsidR="00174456" w:rsidRPr="00174456" w:rsidRDefault="00EF0E29" w:rsidP="00174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456" w:rsidRPr="00174456">
        <w:rPr>
          <w:sz w:val="28"/>
          <w:szCs w:val="28"/>
        </w:rPr>
        <w:t xml:space="preserve">дата согласования программы руководителем контрольно-счетного </w:t>
      </w:r>
      <w:r w:rsidR="008833FE">
        <w:rPr>
          <w:sz w:val="28"/>
          <w:szCs w:val="28"/>
        </w:rPr>
        <w:t xml:space="preserve">и иного </w:t>
      </w:r>
      <w:r w:rsidR="00174456" w:rsidRPr="00174456">
        <w:rPr>
          <w:sz w:val="28"/>
          <w:szCs w:val="28"/>
        </w:rPr>
        <w:t>органа.</w:t>
      </w:r>
    </w:p>
    <w:p w14:paraId="1E4D6DF7" w14:textId="2AE64D4D" w:rsidR="00174456" w:rsidRPr="00174456" w:rsidRDefault="00174456" w:rsidP="008833FE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Подготовка проекта Программы, проводимого по инициативе К</w:t>
      </w:r>
      <w:r w:rsidR="008833FE"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>,</w:t>
      </w:r>
      <w:r w:rsidR="008833FE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осуществляется под руководством руководителя К</w:t>
      </w:r>
      <w:r w:rsidR="008833FE"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 xml:space="preserve"> по согласованию с руководителем</w:t>
      </w:r>
      <w:r w:rsidR="008833FE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соответствующего контрольно-счетного</w:t>
      </w:r>
      <w:r w:rsidR="008833FE">
        <w:rPr>
          <w:sz w:val="28"/>
          <w:szCs w:val="28"/>
        </w:rPr>
        <w:t xml:space="preserve"> и иного</w:t>
      </w:r>
      <w:r w:rsidRPr="00174456">
        <w:rPr>
          <w:sz w:val="28"/>
          <w:szCs w:val="28"/>
        </w:rPr>
        <w:t xml:space="preserve"> органа.</w:t>
      </w:r>
    </w:p>
    <w:p w14:paraId="53CB8DD6" w14:textId="0D33CA9E" w:rsidR="00174456" w:rsidRPr="00174456" w:rsidRDefault="00174456" w:rsidP="008833FE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Подготовка проекта Программы, проводимого по инициативе контрольно</w:t>
      </w:r>
      <w:r w:rsidR="008833FE">
        <w:rPr>
          <w:sz w:val="28"/>
          <w:szCs w:val="28"/>
        </w:rPr>
        <w:t>-</w:t>
      </w:r>
      <w:r w:rsidRPr="00174456">
        <w:rPr>
          <w:sz w:val="28"/>
          <w:szCs w:val="28"/>
        </w:rPr>
        <w:t>счетного</w:t>
      </w:r>
      <w:r w:rsidR="008833FE">
        <w:rPr>
          <w:sz w:val="28"/>
          <w:szCs w:val="28"/>
        </w:rPr>
        <w:t xml:space="preserve"> и иного</w:t>
      </w:r>
      <w:r w:rsidRPr="00174456">
        <w:rPr>
          <w:sz w:val="28"/>
          <w:szCs w:val="28"/>
        </w:rPr>
        <w:t xml:space="preserve"> органа, осуществляется контрольно-счетным органом </w:t>
      </w:r>
      <w:r w:rsidR="008833FE">
        <w:rPr>
          <w:sz w:val="28"/>
          <w:szCs w:val="28"/>
        </w:rPr>
        <w:t>–</w:t>
      </w:r>
      <w:r w:rsidRPr="00174456">
        <w:rPr>
          <w:sz w:val="28"/>
          <w:szCs w:val="28"/>
        </w:rPr>
        <w:t xml:space="preserve"> инициатором</w:t>
      </w:r>
      <w:r w:rsidR="008833FE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обращения по согласованию с руководителем К</w:t>
      </w:r>
      <w:r w:rsidR="008833FE"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>.</w:t>
      </w:r>
    </w:p>
    <w:p w14:paraId="062AE18D" w14:textId="1C3FA795" w:rsidR="00174456" w:rsidRPr="00174456" w:rsidRDefault="00174456" w:rsidP="001A7F14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При подготовке проекта Программы между К</w:t>
      </w:r>
      <w:r w:rsidR="001A7F14">
        <w:rPr>
          <w:sz w:val="28"/>
          <w:szCs w:val="28"/>
        </w:rPr>
        <w:t>онтрольно-счетной комиссией Яковлевского городского округа</w:t>
      </w:r>
      <w:r w:rsidRPr="00174456">
        <w:rPr>
          <w:sz w:val="28"/>
          <w:szCs w:val="28"/>
        </w:rPr>
        <w:t xml:space="preserve"> и контрольно-счетными</w:t>
      </w:r>
      <w:r w:rsidR="001A7F14">
        <w:rPr>
          <w:sz w:val="28"/>
          <w:szCs w:val="28"/>
        </w:rPr>
        <w:t xml:space="preserve"> и иными </w:t>
      </w:r>
      <w:r w:rsidRPr="00174456">
        <w:rPr>
          <w:sz w:val="28"/>
          <w:szCs w:val="28"/>
        </w:rPr>
        <w:lastRenderedPageBreak/>
        <w:t>органами могут проводиться консультации, а также запрашиваться информация</w:t>
      </w:r>
      <w:r w:rsidR="001A7F14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необходимая для проведения Мероприятия.</w:t>
      </w:r>
    </w:p>
    <w:p w14:paraId="449556CA" w14:textId="5119B288" w:rsidR="00174456" w:rsidRPr="00174456" w:rsidRDefault="00174456" w:rsidP="00F80194">
      <w:pPr>
        <w:pStyle w:val="Default"/>
        <w:ind w:firstLine="709"/>
        <w:jc w:val="both"/>
        <w:rPr>
          <w:sz w:val="28"/>
          <w:szCs w:val="28"/>
        </w:rPr>
      </w:pPr>
      <w:r w:rsidRPr="00174456">
        <w:rPr>
          <w:sz w:val="28"/>
          <w:szCs w:val="28"/>
        </w:rPr>
        <w:t>При проведении совместного контрольного мероприятия контрольные</w:t>
      </w:r>
      <w:r w:rsidR="00F80194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действия проводятся как сформированной рабочей группой из представителей</w:t>
      </w:r>
      <w:r w:rsidR="00F80194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 xml:space="preserve">контрольно-счетных </w:t>
      </w:r>
      <w:r w:rsidR="00F80194">
        <w:rPr>
          <w:sz w:val="28"/>
          <w:szCs w:val="28"/>
        </w:rPr>
        <w:t xml:space="preserve">и иных </w:t>
      </w:r>
      <w:r w:rsidRPr="00174456">
        <w:rPr>
          <w:sz w:val="28"/>
          <w:szCs w:val="28"/>
        </w:rPr>
        <w:t>органов и К</w:t>
      </w:r>
      <w:r w:rsidR="00F80194"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 xml:space="preserve"> на каждом объекте контроля, так и</w:t>
      </w:r>
      <w:r w:rsidR="00F80194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 xml:space="preserve">рабочими группами контрольно-счетных </w:t>
      </w:r>
      <w:r w:rsidR="00F80194">
        <w:rPr>
          <w:sz w:val="28"/>
          <w:szCs w:val="28"/>
        </w:rPr>
        <w:t xml:space="preserve">и иных </w:t>
      </w:r>
      <w:r w:rsidRPr="00174456">
        <w:rPr>
          <w:sz w:val="28"/>
          <w:szCs w:val="28"/>
        </w:rPr>
        <w:t>органов и К</w:t>
      </w:r>
      <w:r w:rsidR="00F80194">
        <w:rPr>
          <w:sz w:val="28"/>
          <w:szCs w:val="28"/>
        </w:rPr>
        <w:t>онтрольно-счетной комиссии Яковлевского городского округа</w:t>
      </w:r>
      <w:r w:rsidRPr="00174456">
        <w:rPr>
          <w:sz w:val="28"/>
          <w:szCs w:val="28"/>
        </w:rPr>
        <w:t xml:space="preserve"> на разных объектах</w:t>
      </w:r>
      <w:r w:rsidR="00F80194">
        <w:rPr>
          <w:sz w:val="28"/>
          <w:szCs w:val="28"/>
        </w:rPr>
        <w:t xml:space="preserve"> </w:t>
      </w:r>
      <w:r w:rsidRPr="00174456">
        <w:rPr>
          <w:sz w:val="28"/>
          <w:szCs w:val="28"/>
        </w:rPr>
        <w:t>контроля, что должно быть отражено в Программе.</w:t>
      </w:r>
    </w:p>
    <w:p w14:paraId="302F6EE8" w14:textId="4A7C1D0C" w:rsidR="00174456" w:rsidRPr="00174456" w:rsidRDefault="00555674" w:rsidP="00174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456" w:rsidRPr="00174456">
        <w:rPr>
          <w:sz w:val="28"/>
          <w:szCs w:val="28"/>
        </w:rPr>
        <w:t>.3. При проведении параллельного контрольного и экспертно</w:t>
      </w:r>
      <w:r w:rsidR="005E7791">
        <w:rPr>
          <w:sz w:val="28"/>
          <w:szCs w:val="28"/>
        </w:rPr>
        <w:t>-</w:t>
      </w:r>
      <w:r w:rsidR="00174456" w:rsidRPr="00174456">
        <w:rPr>
          <w:sz w:val="28"/>
          <w:szCs w:val="28"/>
        </w:rPr>
        <w:t>аналитического мероприятия программы утверждаются каждым контрольно</w:t>
      </w:r>
      <w:r w:rsidR="005E7791">
        <w:rPr>
          <w:sz w:val="28"/>
          <w:szCs w:val="28"/>
        </w:rPr>
        <w:t>-</w:t>
      </w:r>
      <w:r w:rsidR="00174456" w:rsidRPr="00174456">
        <w:rPr>
          <w:sz w:val="28"/>
          <w:szCs w:val="28"/>
        </w:rPr>
        <w:t>счетным</w:t>
      </w:r>
      <w:r w:rsidR="00F061E0">
        <w:rPr>
          <w:sz w:val="28"/>
          <w:szCs w:val="28"/>
        </w:rPr>
        <w:t xml:space="preserve"> и иным</w:t>
      </w:r>
      <w:r w:rsidR="00174456" w:rsidRPr="00174456">
        <w:rPr>
          <w:sz w:val="28"/>
          <w:szCs w:val="28"/>
        </w:rPr>
        <w:t xml:space="preserve"> органом и К</w:t>
      </w:r>
      <w:r w:rsidR="005E7791">
        <w:rPr>
          <w:sz w:val="28"/>
          <w:szCs w:val="28"/>
        </w:rPr>
        <w:t>онтрольно-счетной комиссией Яковлевского городского округа</w:t>
      </w:r>
      <w:r w:rsidR="00174456" w:rsidRPr="00174456">
        <w:rPr>
          <w:sz w:val="28"/>
          <w:szCs w:val="28"/>
        </w:rPr>
        <w:t xml:space="preserve"> самостоятельно.</w:t>
      </w:r>
    </w:p>
    <w:p w14:paraId="0701A626" w14:textId="5A7C597E" w:rsidR="00174456" w:rsidRDefault="00555674" w:rsidP="005E77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456" w:rsidRPr="00174456">
        <w:rPr>
          <w:sz w:val="28"/>
          <w:szCs w:val="28"/>
        </w:rPr>
        <w:t>.4. Распоряжения и удостоверения при проведении Мероприятий</w:t>
      </w:r>
      <w:r w:rsidR="005E7791">
        <w:rPr>
          <w:sz w:val="28"/>
          <w:szCs w:val="28"/>
        </w:rPr>
        <w:t xml:space="preserve"> </w:t>
      </w:r>
      <w:r w:rsidR="00174456" w:rsidRPr="00174456">
        <w:rPr>
          <w:sz w:val="28"/>
          <w:szCs w:val="28"/>
        </w:rPr>
        <w:t xml:space="preserve">оформляются каждым контрольно-счетным </w:t>
      </w:r>
      <w:r w:rsidR="00F061E0">
        <w:rPr>
          <w:sz w:val="28"/>
          <w:szCs w:val="28"/>
        </w:rPr>
        <w:t xml:space="preserve">и иным </w:t>
      </w:r>
      <w:r w:rsidR="00174456" w:rsidRPr="00174456">
        <w:rPr>
          <w:sz w:val="28"/>
          <w:szCs w:val="28"/>
        </w:rPr>
        <w:t>органом самостоятельно.</w:t>
      </w:r>
      <w:r w:rsidR="00174456" w:rsidRPr="00174456">
        <w:rPr>
          <w:sz w:val="28"/>
          <w:szCs w:val="28"/>
        </w:rPr>
        <w:cr/>
      </w:r>
    </w:p>
    <w:p w14:paraId="7D5153BF" w14:textId="6EC6860C" w:rsidR="002A474B" w:rsidRPr="002A474B" w:rsidRDefault="00555674" w:rsidP="002A474B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A474B" w:rsidRPr="002A474B">
        <w:rPr>
          <w:b/>
          <w:bCs/>
          <w:sz w:val="28"/>
          <w:szCs w:val="28"/>
        </w:rPr>
        <w:t>. Проведение совместных и параллельных контрольных</w:t>
      </w:r>
    </w:p>
    <w:p w14:paraId="3406C1F2" w14:textId="47455EB7" w:rsidR="002A474B" w:rsidRDefault="002A474B" w:rsidP="002A474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A474B">
        <w:rPr>
          <w:b/>
          <w:bCs/>
          <w:sz w:val="28"/>
          <w:szCs w:val="28"/>
        </w:rPr>
        <w:t>и экспертно-аналитических мероприятий</w:t>
      </w:r>
    </w:p>
    <w:p w14:paraId="4B4F6F17" w14:textId="77777777" w:rsidR="002A474B" w:rsidRPr="002A474B" w:rsidRDefault="002A474B" w:rsidP="002A474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7A1AD2C1" w14:textId="2202ECD4" w:rsidR="002A474B" w:rsidRPr="002A474B" w:rsidRDefault="00555674" w:rsidP="002A47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74B" w:rsidRPr="002A474B">
        <w:rPr>
          <w:sz w:val="28"/>
          <w:szCs w:val="28"/>
        </w:rPr>
        <w:t>.1. Проведение Мероприятий осуществляется в соответствии со стандартами</w:t>
      </w:r>
      <w:r w:rsidR="002A474B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внешнего муниципального финансового контроля «Общие правила проведения</w:t>
      </w:r>
      <w:r w:rsidR="002A474B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 xml:space="preserve">контрольного мероприятия» и «Проведение экспертно-аналитического мероприятия», утвержденными в </w:t>
      </w:r>
      <w:r w:rsidR="00C019CA">
        <w:rPr>
          <w:sz w:val="28"/>
          <w:szCs w:val="28"/>
        </w:rPr>
        <w:t>К</w:t>
      </w:r>
      <w:r w:rsidR="002A474B">
        <w:rPr>
          <w:sz w:val="28"/>
          <w:szCs w:val="28"/>
        </w:rPr>
        <w:t>онтрольно-счетной комиссие</w:t>
      </w:r>
      <w:r w:rsidR="00C019CA">
        <w:rPr>
          <w:sz w:val="28"/>
          <w:szCs w:val="28"/>
        </w:rPr>
        <w:t>й</w:t>
      </w:r>
      <w:r w:rsidR="002A474B">
        <w:rPr>
          <w:sz w:val="28"/>
          <w:szCs w:val="28"/>
        </w:rPr>
        <w:t xml:space="preserve"> Яковлевского городского округа</w:t>
      </w:r>
      <w:r w:rsidR="002A474B" w:rsidRPr="002A474B">
        <w:rPr>
          <w:sz w:val="28"/>
          <w:szCs w:val="28"/>
        </w:rPr>
        <w:t>, а также с регламентами и стандартами</w:t>
      </w:r>
      <w:r w:rsidR="002A474B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контрольно-счетных</w:t>
      </w:r>
      <w:r w:rsidR="002A474B">
        <w:rPr>
          <w:sz w:val="28"/>
          <w:szCs w:val="28"/>
        </w:rPr>
        <w:t xml:space="preserve"> и иных</w:t>
      </w:r>
      <w:r w:rsidR="002A474B" w:rsidRPr="002A474B">
        <w:rPr>
          <w:sz w:val="28"/>
          <w:szCs w:val="28"/>
        </w:rPr>
        <w:t xml:space="preserve"> органов.</w:t>
      </w:r>
    </w:p>
    <w:p w14:paraId="40C02D40" w14:textId="049BB794" w:rsidR="002A474B" w:rsidRPr="002A474B" w:rsidRDefault="00555674" w:rsidP="00C019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74B" w:rsidRPr="002A474B">
        <w:rPr>
          <w:sz w:val="28"/>
          <w:szCs w:val="28"/>
        </w:rPr>
        <w:t>.2. Если совместное контрольное и экспертно-аналитическое мероприятие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 xml:space="preserve">проводится по инициативе </w:t>
      </w:r>
      <w:r w:rsidR="00C019CA">
        <w:rPr>
          <w:sz w:val="28"/>
          <w:szCs w:val="28"/>
        </w:rPr>
        <w:t>Контрольно-счетной комиссии Яковлевского городского округа</w:t>
      </w:r>
      <w:r w:rsidR="002A474B" w:rsidRPr="002A474B">
        <w:rPr>
          <w:sz w:val="28"/>
          <w:szCs w:val="28"/>
        </w:rPr>
        <w:t xml:space="preserve"> в случае формирования рабочих групп из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представителей контрольно-счетных</w:t>
      </w:r>
      <w:r w:rsidR="00C019CA">
        <w:rPr>
          <w:sz w:val="28"/>
          <w:szCs w:val="28"/>
        </w:rPr>
        <w:t xml:space="preserve"> и иных</w:t>
      </w:r>
      <w:r w:rsidR="002A474B" w:rsidRPr="002A474B">
        <w:rPr>
          <w:sz w:val="28"/>
          <w:szCs w:val="28"/>
        </w:rPr>
        <w:t xml:space="preserve"> органов и К</w:t>
      </w:r>
      <w:r w:rsidR="00C019CA">
        <w:rPr>
          <w:sz w:val="28"/>
          <w:szCs w:val="28"/>
        </w:rPr>
        <w:t>онтрольно-счетной комиссии Яковлевского городского округа</w:t>
      </w:r>
      <w:r w:rsidR="002A474B" w:rsidRPr="002A474B">
        <w:rPr>
          <w:sz w:val="28"/>
          <w:szCs w:val="28"/>
        </w:rPr>
        <w:t>, руководство проведением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данного мероприятия осуществляет руководитель мероприятия К</w:t>
      </w:r>
      <w:r w:rsidR="00C019CA">
        <w:rPr>
          <w:sz w:val="28"/>
          <w:szCs w:val="28"/>
        </w:rPr>
        <w:t>онтрольно-счетной комиссии Яковлевского городского округа</w:t>
      </w:r>
      <w:r w:rsidR="002A474B" w:rsidRPr="002A474B">
        <w:rPr>
          <w:sz w:val="28"/>
          <w:szCs w:val="28"/>
        </w:rPr>
        <w:t>, а если по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 xml:space="preserve">инициативе контрольно-счетного </w:t>
      </w:r>
      <w:r w:rsidR="00C019CA">
        <w:rPr>
          <w:sz w:val="28"/>
          <w:szCs w:val="28"/>
        </w:rPr>
        <w:t xml:space="preserve">и иного </w:t>
      </w:r>
      <w:r w:rsidR="002A474B" w:rsidRPr="002A474B">
        <w:rPr>
          <w:sz w:val="28"/>
          <w:szCs w:val="28"/>
        </w:rPr>
        <w:t>органа, то руководитель мероприятия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определяется по согласованию.</w:t>
      </w:r>
    </w:p>
    <w:p w14:paraId="103C7B80" w14:textId="5640177E" w:rsidR="002A474B" w:rsidRPr="002A474B" w:rsidRDefault="002A474B" w:rsidP="00C019CA">
      <w:pPr>
        <w:pStyle w:val="Default"/>
        <w:ind w:firstLine="709"/>
        <w:jc w:val="both"/>
        <w:rPr>
          <w:sz w:val="28"/>
          <w:szCs w:val="28"/>
        </w:rPr>
      </w:pPr>
      <w:r w:rsidRPr="002A474B">
        <w:rPr>
          <w:sz w:val="28"/>
          <w:szCs w:val="28"/>
        </w:rPr>
        <w:t>При проведении параллельного контрольного и экспертно-аналитического</w:t>
      </w:r>
      <w:r w:rsidR="00C019CA">
        <w:rPr>
          <w:sz w:val="28"/>
          <w:szCs w:val="28"/>
        </w:rPr>
        <w:t xml:space="preserve"> </w:t>
      </w:r>
      <w:r w:rsidRPr="002A474B">
        <w:rPr>
          <w:sz w:val="28"/>
          <w:szCs w:val="28"/>
        </w:rPr>
        <w:t>мероприятия руководство осуществляется представителями каждого контрольно</w:t>
      </w:r>
      <w:r w:rsidR="00C019CA">
        <w:rPr>
          <w:sz w:val="28"/>
          <w:szCs w:val="28"/>
        </w:rPr>
        <w:t>-</w:t>
      </w:r>
      <w:r w:rsidRPr="002A474B">
        <w:rPr>
          <w:sz w:val="28"/>
          <w:szCs w:val="28"/>
        </w:rPr>
        <w:t>счетного органа самостоятельно.</w:t>
      </w:r>
    </w:p>
    <w:p w14:paraId="7830E55E" w14:textId="421261DC" w:rsidR="002A474B" w:rsidRPr="002A474B" w:rsidRDefault="00555674" w:rsidP="00C019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74B" w:rsidRPr="002A474B">
        <w:rPr>
          <w:sz w:val="28"/>
          <w:szCs w:val="28"/>
        </w:rPr>
        <w:t>.3. В ходе проведения Мероприятий осуществляется взаимодействие путем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проведения рабочих совещаний и консультаций, обмена методическими</w:t>
      </w:r>
      <w:r w:rsidR="00C019CA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документами и информацией и иное, что отражается в Решении.</w:t>
      </w:r>
    </w:p>
    <w:p w14:paraId="05B1C4F9" w14:textId="174AD2C0" w:rsidR="002A474B" w:rsidRPr="002A474B" w:rsidRDefault="00555674" w:rsidP="004E5A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74B" w:rsidRPr="002A474B">
        <w:rPr>
          <w:sz w:val="28"/>
          <w:szCs w:val="28"/>
        </w:rPr>
        <w:t>.4. В случае возникновения между К</w:t>
      </w:r>
      <w:r w:rsidR="00C019CA">
        <w:rPr>
          <w:sz w:val="28"/>
          <w:szCs w:val="28"/>
        </w:rPr>
        <w:t>онтрольно-счетной комиссией Яковлевского городского округа</w:t>
      </w:r>
      <w:r w:rsidR="002A474B" w:rsidRPr="002A474B">
        <w:rPr>
          <w:sz w:val="28"/>
          <w:szCs w:val="28"/>
        </w:rPr>
        <w:t xml:space="preserve"> и контрольно-счетным</w:t>
      </w:r>
      <w:r w:rsidR="004E5AA5">
        <w:rPr>
          <w:sz w:val="28"/>
          <w:szCs w:val="28"/>
        </w:rPr>
        <w:t xml:space="preserve"> и иным</w:t>
      </w:r>
      <w:r w:rsidR="002A474B" w:rsidRPr="002A474B">
        <w:rPr>
          <w:sz w:val="28"/>
          <w:szCs w:val="28"/>
        </w:rPr>
        <w:t xml:space="preserve"> органом</w:t>
      </w:r>
      <w:r w:rsidR="004E5AA5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разногласий по вопросам организации, проведения и оформления результатов</w:t>
      </w:r>
      <w:r w:rsidR="004E5AA5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lastRenderedPageBreak/>
        <w:t>Мероприятий для их разрешения проводятся переговоры и согласительные</w:t>
      </w:r>
      <w:r w:rsidR="004E5AA5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процедуры.</w:t>
      </w:r>
    </w:p>
    <w:p w14:paraId="19FBC24D" w14:textId="56ABB0D1" w:rsidR="002A474B" w:rsidRDefault="00555674" w:rsidP="004E5A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74B" w:rsidRPr="002A474B">
        <w:rPr>
          <w:sz w:val="28"/>
          <w:szCs w:val="28"/>
        </w:rPr>
        <w:t>.5. Передача информации в ходе проведения Мероприятий, отнесенной к</w:t>
      </w:r>
      <w:r w:rsidR="004E5AA5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государственной или иной охраняемой законом тайне, осуществляется в</w:t>
      </w:r>
      <w:r w:rsidR="004E5AA5">
        <w:rPr>
          <w:sz w:val="28"/>
          <w:szCs w:val="28"/>
        </w:rPr>
        <w:t xml:space="preserve"> </w:t>
      </w:r>
      <w:r w:rsidR="002A474B" w:rsidRPr="002A474B">
        <w:rPr>
          <w:sz w:val="28"/>
          <w:szCs w:val="28"/>
        </w:rPr>
        <w:t>соответствии с законодательством РФ.</w:t>
      </w:r>
    </w:p>
    <w:p w14:paraId="1984B043" w14:textId="126AAAD2" w:rsidR="00AB198B" w:rsidRDefault="00AB198B" w:rsidP="004E5AA5">
      <w:pPr>
        <w:pStyle w:val="Default"/>
        <w:ind w:firstLine="709"/>
        <w:jc w:val="both"/>
        <w:rPr>
          <w:sz w:val="28"/>
          <w:szCs w:val="28"/>
        </w:rPr>
      </w:pPr>
    </w:p>
    <w:p w14:paraId="48DF2190" w14:textId="29A4F9BA" w:rsidR="00AB198B" w:rsidRDefault="00555674" w:rsidP="00EA394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198B" w:rsidRPr="00EA3940">
        <w:rPr>
          <w:b/>
          <w:bCs/>
          <w:sz w:val="28"/>
          <w:szCs w:val="28"/>
        </w:rPr>
        <w:t>. Оформление результатов совместных и параллельных</w:t>
      </w:r>
      <w:r w:rsidR="00EA3940" w:rsidRPr="00EA3940">
        <w:rPr>
          <w:b/>
          <w:bCs/>
          <w:sz w:val="28"/>
          <w:szCs w:val="28"/>
        </w:rPr>
        <w:t xml:space="preserve"> </w:t>
      </w:r>
      <w:r w:rsidR="00AB198B" w:rsidRPr="00EA3940">
        <w:rPr>
          <w:b/>
          <w:bCs/>
          <w:sz w:val="28"/>
          <w:szCs w:val="28"/>
        </w:rPr>
        <w:t>контрольных и экспертно-аналитических мероприятий</w:t>
      </w:r>
    </w:p>
    <w:p w14:paraId="03E05857" w14:textId="77777777" w:rsidR="00EA3940" w:rsidRPr="00EA3940" w:rsidRDefault="00EA3940" w:rsidP="00EA394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33177DE2" w14:textId="45B2523F" w:rsidR="00AB198B" w:rsidRPr="00AB198B" w:rsidRDefault="00555674" w:rsidP="00AB19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.1. Результаты контрольных мероприятий на объектах оформляются актами.</w:t>
      </w:r>
    </w:p>
    <w:p w14:paraId="7F041E0D" w14:textId="0A1869BA" w:rsidR="00AB198B" w:rsidRPr="00AB198B" w:rsidRDefault="00AB198B" w:rsidP="00EA3940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Акты К</w:t>
      </w:r>
      <w:r w:rsidR="00EA3940">
        <w:rPr>
          <w:sz w:val="28"/>
          <w:szCs w:val="28"/>
        </w:rPr>
        <w:t>онтрольно-счетной комиссии Яковлевского городского округа</w:t>
      </w:r>
      <w:r w:rsidRPr="00AB198B">
        <w:rPr>
          <w:sz w:val="28"/>
          <w:szCs w:val="28"/>
        </w:rPr>
        <w:t xml:space="preserve"> оформляются в соответствии со стандартом внешнего</w:t>
      </w:r>
      <w:r w:rsidR="00EA3940"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муниципального финансового контроля «Общие правила проведения контрольного</w:t>
      </w:r>
      <w:r w:rsidR="00EA3940"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мероприятия».</w:t>
      </w:r>
    </w:p>
    <w:p w14:paraId="21B5B58B" w14:textId="1C495FFF" w:rsidR="00AB198B" w:rsidRPr="00AB198B" w:rsidRDefault="00AB198B" w:rsidP="00EA3940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В случае если совместное контрольное мероприятие на объекте проводилось</w:t>
      </w:r>
      <w:r w:rsidR="00EA3940"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рабочей группой из представителей контрольно-счетных</w:t>
      </w:r>
      <w:r w:rsidR="00EA3940">
        <w:rPr>
          <w:sz w:val="28"/>
          <w:szCs w:val="28"/>
        </w:rPr>
        <w:t xml:space="preserve"> и иных</w:t>
      </w:r>
      <w:r w:rsidRPr="00AB198B">
        <w:rPr>
          <w:sz w:val="28"/>
          <w:szCs w:val="28"/>
        </w:rPr>
        <w:t xml:space="preserve"> органов и К</w:t>
      </w:r>
      <w:r w:rsidR="00EA3940">
        <w:rPr>
          <w:sz w:val="28"/>
          <w:szCs w:val="28"/>
        </w:rPr>
        <w:t>онтрольно-счетной комиссии Яковлевского городского округа</w:t>
      </w:r>
      <w:r w:rsidRPr="00AB198B">
        <w:rPr>
          <w:sz w:val="28"/>
          <w:szCs w:val="28"/>
        </w:rPr>
        <w:t>, акт</w:t>
      </w:r>
      <w:r w:rsidR="00EA3940"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подписывается участниками группы.</w:t>
      </w:r>
    </w:p>
    <w:p w14:paraId="19C1C99D" w14:textId="5129B3BE" w:rsidR="00AB198B" w:rsidRPr="00AB198B" w:rsidRDefault="00AB198B" w:rsidP="00EA3940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При проведении параллельного контрольного мероприятия акты</w:t>
      </w:r>
      <w:r w:rsidR="00EA3940">
        <w:rPr>
          <w:sz w:val="28"/>
          <w:szCs w:val="28"/>
        </w:rPr>
        <w:t xml:space="preserve"> </w:t>
      </w:r>
      <w:r w:rsidRPr="00AB198B">
        <w:rPr>
          <w:sz w:val="28"/>
          <w:szCs w:val="28"/>
        </w:rPr>
        <w:t>составляются каждым контрольно-счетным органом самостоятельно.</w:t>
      </w:r>
    </w:p>
    <w:p w14:paraId="1CA77147" w14:textId="4C37B2DB" w:rsidR="00AB198B" w:rsidRPr="00AB198B" w:rsidRDefault="00555674" w:rsidP="00EA39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.2. Результаты экспертно-аналитических мероприятий оформляются</w:t>
      </w:r>
      <w:r w:rsidR="00EA3940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отчетами.</w:t>
      </w:r>
    </w:p>
    <w:p w14:paraId="6763B486" w14:textId="099B34CE" w:rsidR="00AB198B" w:rsidRPr="00AB198B" w:rsidRDefault="00555674" w:rsidP="00EA39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 xml:space="preserve">.3. Отчеты о результатах проведенных Мероприятий оформляются </w:t>
      </w:r>
      <w:r w:rsidR="00EA3940">
        <w:rPr>
          <w:sz w:val="28"/>
          <w:szCs w:val="28"/>
        </w:rPr>
        <w:t xml:space="preserve">Контрольно-счетной комиссией Яковлевского городского округа </w:t>
      </w:r>
      <w:r w:rsidR="00AB198B" w:rsidRPr="00AB198B">
        <w:rPr>
          <w:sz w:val="28"/>
          <w:szCs w:val="28"/>
        </w:rPr>
        <w:t>в соответствии с требованиями стандартов внешнего муниципального финансового</w:t>
      </w:r>
      <w:r w:rsidR="00EA3940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контроля «Общие правила проведения контрольного мероприятия» и «Проведение</w:t>
      </w:r>
      <w:r w:rsidR="00EA3940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экспертно-аналитического мероприятия».</w:t>
      </w:r>
    </w:p>
    <w:p w14:paraId="6F720028" w14:textId="42239746" w:rsidR="00AB198B" w:rsidRPr="00AB198B" w:rsidRDefault="00555674" w:rsidP="008D1F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198B" w:rsidRPr="00AB198B">
        <w:rPr>
          <w:sz w:val="28"/>
          <w:szCs w:val="28"/>
        </w:rPr>
        <w:t>. Отчет по результатам совместного контрольного и экспертно</w:t>
      </w:r>
      <w:r w:rsidR="008D1F69">
        <w:rPr>
          <w:sz w:val="28"/>
          <w:szCs w:val="28"/>
        </w:rPr>
        <w:t>-</w:t>
      </w:r>
      <w:r w:rsidR="00AB198B" w:rsidRPr="00AB198B">
        <w:rPr>
          <w:sz w:val="28"/>
          <w:szCs w:val="28"/>
        </w:rPr>
        <w:t>аналитического мероприятия подготавливается сотрудником контрольно-счетного</w:t>
      </w:r>
      <w:r w:rsidR="008D1F69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органа, который является руководителем мероприятия.</w:t>
      </w:r>
    </w:p>
    <w:p w14:paraId="037CF825" w14:textId="685843A9" w:rsidR="00AB198B" w:rsidRPr="00AB198B" w:rsidRDefault="00AB198B" w:rsidP="00AB198B">
      <w:pPr>
        <w:pStyle w:val="Default"/>
        <w:ind w:firstLine="709"/>
        <w:jc w:val="both"/>
        <w:rPr>
          <w:sz w:val="28"/>
          <w:szCs w:val="28"/>
        </w:rPr>
      </w:pPr>
      <w:r w:rsidRPr="00AB198B">
        <w:rPr>
          <w:sz w:val="28"/>
          <w:szCs w:val="28"/>
        </w:rPr>
        <w:t>Отчет подписывается должностными лицами К</w:t>
      </w:r>
      <w:r w:rsidR="008D1F69">
        <w:rPr>
          <w:sz w:val="28"/>
          <w:szCs w:val="28"/>
        </w:rPr>
        <w:t>онтрольно-счетной комиссии Яковлевского городского округа</w:t>
      </w:r>
      <w:r w:rsidRPr="00AB198B">
        <w:rPr>
          <w:sz w:val="28"/>
          <w:szCs w:val="28"/>
        </w:rPr>
        <w:t xml:space="preserve"> и контрольно</w:t>
      </w:r>
      <w:r w:rsidR="008D1F69">
        <w:rPr>
          <w:sz w:val="28"/>
          <w:szCs w:val="28"/>
        </w:rPr>
        <w:t>-</w:t>
      </w:r>
      <w:r w:rsidRPr="00AB198B">
        <w:rPr>
          <w:sz w:val="28"/>
          <w:szCs w:val="28"/>
        </w:rPr>
        <w:t>счетного органа, ответственными за проведение совместного мероприятия.</w:t>
      </w:r>
    </w:p>
    <w:p w14:paraId="1F9FED79" w14:textId="2B4F0295" w:rsidR="00AB198B" w:rsidRPr="00AB198B" w:rsidRDefault="00555674" w:rsidP="00A978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B198B" w:rsidRPr="00AB198B">
        <w:rPr>
          <w:sz w:val="28"/>
          <w:szCs w:val="28"/>
        </w:rPr>
        <w:t>. Отчет по результатам параллельного контрольного и экспертно</w:t>
      </w:r>
      <w:r w:rsidR="008D1F69">
        <w:rPr>
          <w:sz w:val="28"/>
          <w:szCs w:val="28"/>
        </w:rPr>
        <w:t>-</w:t>
      </w:r>
      <w:r w:rsidR="00AB198B" w:rsidRPr="00AB198B">
        <w:rPr>
          <w:sz w:val="28"/>
          <w:szCs w:val="28"/>
        </w:rPr>
        <w:t>аналитического мероприятия подготавливается контрольно-счетным органом и</w:t>
      </w:r>
      <w:r w:rsidR="00A9786F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К</w:t>
      </w:r>
      <w:r w:rsidR="00A9786F">
        <w:rPr>
          <w:sz w:val="28"/>
          <w:szCs w:val="28"/>
        </w:rPr>
        <w:t>онтрольно-счетной комиссией Яковлевского городского округа</w:t>
      </w:r>
      <w:r w:rsidR="00AB198B" w:rsidRPr="00AB198B">
        <w:rPr>
          <w:sz w:val="28"/>
          <w:szCs w:val="28"/>
        </w:rPr>
        <w:t xml:space="preserve"> самостоятельно.</w:t>
      </w:r>
    </w:p>
    <w:p w14:paraId="6AC0147C" w14:textId="325663C2" w:rsidR="00AB198B" w:rsidRPr="00AB198B" w:rsidRDefault="00555674" w:rsidP="00BA04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B198B" w:rsidRPr="00AB198B">
        <w:rPr>
          <w:sz w:val="28"/>
          <w:szCs w:val="28"/>
        </w:rPr>
        <w:t>. Копия утвержденного отчета о результатах проведенных Мероприятий в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порядке, установленном контрольно-счетным органом – инициатором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Мероприятий, направляется законодательным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(представительным) органам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субъекта Российской Федерации (органам местного самоуправления).</w:t>
      </w:r>
    </w:p>
    <w:p w14:paraId="6A030934" w14:textId="005245F9" w:rsidR="00AB198B" w:rsidRPr="00AB198B" w:rsidRDefault="00555674" w:rsidP="00BA04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B198B" w:rsidRPr="00AB198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 При наличии соответствующих оснований по результатам Мероприятий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подготавливаются представления, предписания, информационные письма и другие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документы в соответствии с регламентами и стандартами контрольно-счетного</w:t>
      </w:r>
      <w:r w:rsidR="00BA04BB">
        <w:rPr>
          <w:sz w:val="28"/>
          <w:szCs w:val="28"/>
        </w:rPr>
        <w:t xml:space="preserve"> и иного </w:t>
      </w:r>
      <w:r w:rsidR="00AB198B" w:rsidRPr="00AB198B">
        <w:rPr>
          <w:sz w:val="28"/>
          <w:szCs w:val="28"/>
        </w:rPr>
        <w:t>органа – инициатора Мероприятий.</w:t>
      </w:r>
    </w:p>
    <w:p w14:paraId="35660152" w14:textId="6EB4F38C" w:rsidR="00AB198B" w:rsidRPr="00AB198B" w:rsidRDefault="00555674" w:rsidP="00BA04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B198B" w:rsidRPr="00AB198B">
        <w:rPr>
          <w:sz w:val="28"/>
          <w:szCs w:val="28"/>
        </w:rPr>
        <w:t>. Контроль за реализацией результатов проведенных Мероприятий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осуществляется К</w:t>
      </w:r>
      <w:r w:rsidR="00BA04BB">
        <w:rPr>
          <w:sz w:val="28"/>
          <w:szCs w:val="28"/>
        </w:rPr>
        <w:t>онтрольно-счетной комиссией Яковлевского городского округа</w:t>
      </w:r>
      <w:r w:rsidR="00AB198B" w:rsidRPr="00AB198B">
        <w:rPr>
          <w:sz w:val="28"/>
          <w:szCs w:val="28"/>
        </w:rPr>
        <w:t xml:space="preserve"> во взаимодействии с контрольно-счетным органом.</w:t>
      </w:r>
    </w:p>
    <w:p w14:paraId="212801C6" w14:textId="438C0818" w:rsidR="00AB198B" w:rsidRPr="00F82380" w:rsidRDefault="00555674" w:rsidP="00BA04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98B" w:rsidRPr="00AB198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B198B" w:rsidRPr="00AB198B">
        <w:rPr>
          <w:sz w:val="28"/>
          <w:szCs w:val="28"/>
        </w:rPr>
        <w:t>. При наличии противоречий контрольно-счетные</w:t>
      </w:r>
      <w:r w:rsidR="00EF0E29">
        <w:rPr>
          <w:sz w:val="28"/>
          <w:szCs w:val="28"/>
        </w:rPr>
        <w:t xml:space="preserve">, </w:t>
      </w:r>
      <w:r w:rsidR="00B87A79">
        <w:rPr>
          <w:sz w:val="28"/>
          <w:szCs w:val="28"/>
        </w:rPr>
        <w:t xml:space="preserve">иные </w:t>
      </w:r>
      <w:r w:rsidR="00AB198B" w:rsidRPr="00AB198B">
        <w:rPr>
          <w:sz w:val="28"/>
          <w:szCs w:val="28"/>
        </w:rPr>
        <w:t>органы и К</w:t>
      </w:r>
      <w:r w:rsidR="00BA04BB">
        <w:rPr>
          <w:sz w:val="28"/>
          <w:szCs w:val="28"/>
        </w:rPr>
        <w:t>онтрольно-счетная комиссия Яковлевского городского округа</w:t>
      </w:r>
      <w:r w:rsidR="00AB198B" w:rsidRPr="00AB198B">
        <w:rPr>
          <w:sz w:val="28"/>
          <w:szCs w:val="28"/>
        </w:rPr>
        <w:t xml:space="preserve"> вправе</w:t>
      </w:r>
      <w:r w:rsidR="00BA04BB">
        <w:rPr>
          <w:sz w:val="28"/>
          <w:szCs w:val="28"/>
        </w:rPr>
        <w:t xml:space="preserve"> </w:t>
      </w:r>
      <w:r w:rsidR="00AB198B" w:rsidRPr="00AB198B">
        <w:rPr>
          <w:sz w:val="28"/>
          <w:szCs w:val="28"/>
        </w:rPr>
        <w:t>выразить особое мнение в письменной форме.</w:t>
      </w:r>
    </w:p>
    <w:p w14:paraId="31B4C335" w14:textId="713ED4B9" w:rsidR="002D19C7" w:rsidRDefault="002D19C7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1273B10D" w14:textId="7B5BEC4D" w:rsidR="00BA33BF" w:rsidRDefault="00BA33BF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1085491A" w14:textId="64521920" w:rsidR="00BA33BF" w:rsidRDefault="00BA33BF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3C9AC0AF" w14:textId="17DECE2C" w:rsidR="00BA33BF" w:rsidRDefault="00BA33BF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998243B" w14:textId="32AF7E9A" w:rsidR="00BA33BF" w:rsidRDefault="00BA33BF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1198AA7F" w14:textId="28D187BB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0950D040" w14:textId="7C51ED61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6E0CA30A" w14:textId="75D799C3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6B32B3AA" w14:textId="13237B45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33CB8F1" w14:textId="5B8FDC34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38FF8AE3" w14:textId="3E7FF1B1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4D67FB3A" w14:textId="291DB770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74131595" w14:textId="1B2FE36D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17348E76" w14:textId="564A11BE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72978DCC" w14:textId="3B27BAE7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7E3A0A0E" w14:textId="13A0A8A2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157217E9" w14:textId="550BFCF1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47F38556" w14:textId="644F21A3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4ACA4B8C" w14:textId="4DC111D3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02D5AEF0" w14:textId="5AA4D426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006BA109" w14:textId="3C0D779D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6BB2955B" w14:textId="3D18A8C3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760F1F79" w14:textId="3D374E9B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0DCF6EA6" w14:textId="69D47DB7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17E7C427" w14:textId="315CCA82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4FD1BBDC" w14:textId="3C20D092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1EE4F39" w14:textId="3E6223E9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6087231" w14:textId="1D11A5C2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4910C2CA" w14:textId="230DABE2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E87B12D" w14:textId="16A4EE68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05AC434" w14:textId="4525D01D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56ADBE7A" w14:textId="62713545" w:rsidR="00555674" w:rsidRDefault="00555674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3D54BEF5" w14:textId="6D746125" w:rsidR="00BA33BF" w:rsidRDefault="00BA33BF" w:rsidP="00670787">
      <w:pPr>
        <w:pStyle w:val="Default"/>
        <w:jc w:val="both"/>
        <w:rPr>
          <w:b/>
          <w:sz w:val="28"/>
          <w:szCs w:val="28"/>
        </w:rPr>
      </w:pPr>
    </w:p>
    <w:p w14:paraId="24BFC25A" w14:textId="77777777" w:rsidR="00670787" w:rsidRDefault="00670787" w:rsidP="00670787">
      <w:pPr>
        <w:pStyle w:val="Default"/>
        <w:jc w:val="both"/>
      </w:pPr>
    </w:p>
    <w:p w14:paraId="62DA3CCA" w14:textId="6EEE0C24" w:rsidR="00BA33BF" w:rsidRPr="00555674" w:rsidRDefault="00BA33BF" w:rsidP="00BA33BF">
      <w:pPr>
        <w:pStyle w:val="Default"/>
        <w:ind w:firstLine="5103"/>
        <w:jc w:val="both"/>
        <w:rPr>
          <w:b/>
          <w:bCs/>
        </w:rPr>
      </w:pPr>
      <w:r w:rsidRPr="00555674">
        <w:rPr>
          <w:b/>
          <w:bCs/>
        </w:rPr>
        <w:lastRenderedPageBreak/>
        <w:t>Приложение 1</w:t>
      </w:r>
    </w:p>
    <w:p w14:paraId="2A329DC2" w14:textId="77777777" w:rsidR="00BA33BF" w:rsidRDefault="00BA33BF" w:rsidP="00BA33BF">
      <w:pPr>
        <w:pStyle w:val="Default"/>
        <w:ind w:firstLine="5103"/>
        <w:jc w:val="both"/>
      </w:pPr>
      <w:r w:rsidRPr="00BA33BF">
        <w:t xml:space="preserve">к Стандарту </w:t>
      </w:r>
      <w:r>
        <w:t>организации деятельности</w:t>
      </w:r>
      <w:r w:rsidRPr="00BA33BF">
        <w:t xml:space="preserve"> </w:t>
      </w:r>
    </w:p>
    <w:p w14:paraId="1DB52CB9" w14:textId="77777777" w:rsidR="00BA33BF" w:rsidRDefault="00BA33BF" w:rsidP="00BA33BF">
      <w:pPr>
        <w:pStyle w:val="Default"/>
        <w:ind w:firstLine="5103"/>
        <w:jc w:val="both"/>
      </w:pPr>
      <w:r w:rsidRPr="00BA33BF">
        <w:t>«Порядок проведения</w:t>
      </w:r>
      <w:r>
        <w:t xml:space="preserve"> </w:t>
      </w:r>
      <w:r w:rsidRPr="00BA33BF">
        <w:t xml:space="preserve">совместных и </w:t>
      </w:r>
    </w:p>
    <w:p w14:paraId="1AF91940" w14:textId="38726B87" w:rsidR="00BA33BF" w:rsidRDefault="007C5BAB" w:rsidP="00BA33BF">
      <w:pPr>
        <w:pStyle w:val="Default"/>
        <w:ind w:firstLine="5103"/>
        <w:jc w:val="both"/>
      </w:pPr>
      <w:r>
        <w:t>п</w:t>
      </w:r>
      <w:r w:rsidR="00BA33BF" w:rsidRPr="00BA33BF">
        <w:t>араллельных</w:t>
      </w:r>
      <w:r w:rsidR="00BA33BF">
        <w:t xml:space="preserve"> </w:t>
      </w:r>
      <w:r w:rsidR="00BA33BF" w:rsidRPr="00BA33BF">
        <w:t xml:space="preserve">контрольных и </w:t>
      </w:r>
    </w:p>
    <w:p w14:paraId="380C0BE4" w14:textId="614A6E09" w:rsidR="00BA33BF" w:rsidRPr="00BA33BF" w:rsidRDefault="00BA33BF" w:rsidP="00BA33BF">
      <w:pPr>
        <w:pStyle w:val="Default"/>
        <w:ind w:firstLine="5103"/>
        <w:jc w:val="both"/>
      </w:pPr>
      <w:r w:rsidRPr="00BA33BF">
        <w:t>экспертно</w:t>
      </w:r>
      <w:r>
        <w:t>-</w:t>
      </w:r>
      <w:r w:rsidRPr="00BA33BF">
        <w:t>аналитических мероприятий»</w:t>
      </w:r>
    </w:p>
    <w:p w14:paraId="6647E376" w14:textId="77777777" w:rsid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</w:p>
    <w:p w14:paraId="19BD7353" w14:textId="77777777" w:rsidR="007C1CEE" w:rsidRDefault="007C1CEE" w:rsidP="00BA33B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4130FF52" w14:textId="1B54A7FE" w:rsidR="00BA33BF" w:rsidRPr="00BA33BF" w:rsidRDefault="00BA33BF" w:rsidP="007C1CE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A33BF">
        <w:rPr>
          <w:b/>
          <w:bCs/>
          <w:sz w:val="28"/>
          <w:szCs w:val="28"/>
        </w:rPr>
        <w:t>Решение*</w:t>
      </w:r>
    </w:p>
    <w:p w14:paraId="3B49A62A" w14:textId="77777777" w:rsidR="0082678B" w:rsidRDefault="00BA33BF" w:rsidP="0082678B">
      <w:pPr>
        <w:pStyle w:val="Default"/>
        <w:ind w:firstLine="709"/>
        <w:jc w:val="center"/>
        <w:rPr>
          <w:sz w:val="28"/>
          <w:szCs w:val="28"/>
        </w:rPr>
      </w:pPr>
      <w:r w:rsidRPr="00BA33BF">
        <w:rPr>
          <w:sz w:val="28"/>
          <w:szCs w:val="28"/>
        </w:rPr>
        <w:t>о проведении совместного контрольного (экспертно-аналитического)</w:t>
      </w:r>
      <w:r w:rsidR="0082678B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 xml:space="preserve">мероприятия Контрольно-счетной </w:t>
      </w:r>
      <w:r w:rsidR="0082678B">
        <w:rPr>
          <w:sz w:val="28"/>
          <w:szCs w:val="28"/>
        </w:rPr>
        <w:t xml:space="preserve">комиссией </w:t>
      </w:r>
    </w:p>
    <w:p w14:paraId="31A6BA2E" w14:textId="08979C08" w:rsidR="00BA33BF" w:rsidRPr="00BA33BF" w:rsidRDefault="0082678B" w:rsidP="0082678B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Яковлевского </w:t>
      </w:r>
      <w:r w:rsidR="00BA33BF" w:rsidRPr="00BA33BF">
        <w:rPr>
          <w:sz w:val="28"/>
          <w:szCs w:val="28"/>
        </w:rPr>
        <w:t xml:space="preserve">городского округа </w:t>
      </w:r>
    </w:p>
    <w:p w14:paraId="64414EE6" w14:textId="77777777" w:rsidR="00BA33BF" w:rsidRPr="00BA33BF" w:rsidRDefault="00BA33BF" w:rsidP="0082678B">
      <w:pPr>
        <w:pStyle w:val="Default"/>
        <w:ind w:firstLine="709"/>
        <w:jc w:val="center"/>
        <w:rPr>
          <w:sz w:val="28"/>
          <w:szCs w:val="28"/>
        </w:rPr>
      </w:pPr>
      <w:r w:rsidRPr="00BA33BF">
        <w:rPr>
          <w:sz w:val="28"/>
          <w:szCs w:val="28"/>
        </w:rPr>
        <w:t>и _____________________________________________________</w:t>
      </w:r>
    </w:p>
    <w:p w14:paraId="387CC5BE" w14:textId="576699DB" w:rsidR="00BA33BF" w:rsidRPr="0082678B" w:rsidRDefault="00BA33BF" w:rsidP="0082678B">
      <w:pPr>
        <w:pStyle w:val="Default"/>
        <w:ind w:firstLine="709"/>
        <w:jc w:val="center"/>
        <w:rPr>
          <w:i/>
          <w:iCs/>
        </w:rPr>
      </w:pPr>
      <w:r w:rsidRPr="0082678B">
        <w:rPr>
          <w:i/>
          <w:iCs/>
        </w:rPr>
        <w:t>(наименование контрольно-счетного органа)</w:t>
      </w:r>
    </w:p>
    <w:p w14:paraId="162941F9" w14:textId="47D4B803" w:rsidR="0082678B" w:rsidRDefault="0082678B" w:rsidP="0082678B">
      <w:pPr>
        <w:pStyle w:val="Default"/>
        <w:ind w:firstLine="709"/>
        <w:jc w:val="center"/>
        <w:rPr>
          <w:sz w:val="28"/>
          <w:szCs w:val="28"/>
        </w:rPr>
      </w:pPr>
    </w:p>
    <w:p w14:paraId="46A41AAA" w14:textId="77777777" w:rsidR="0082678B" w:rsidRPr="00BA33BF" w:rsidRDefault="0082678B" w:rsidP="0082678B">
      <w:pPr>
        <w:pStyle w:val="Default"/>
        <w:ind w:firstLine="709"/>
        <w:jc w:val="center"/>
        <w:rPr>
          <w:sz w:val="28"/>
          <w:szCs w:val="28"/>
        </w:rPr>
      </w:pPr>
    </w:p>
    <w:p w14:paraId="25BACAFD" w14:textId="76B5BA3C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«___» ________ 20__ г.</w:t>
      </w:r>
      <w:r w:rsidR="0082678B">
        <w:rPr>
          <w:sz w:val="28"/>
          <w:szCs w:val="28"/>
        </w:rPr>
        <w:t xml:space="preserve">                                                      </w:t>
      </w:r>
      <w:r w:rsidRPr="00BA33BF">
        <w:rPr>
          <w:sz w:val="28"/>
          <w:szCs w:val="28"/>
        </w:rPr>
        <w:t xml:space="preserve"> г. _____________</w:t>
      </w:r>
    </w:p>
    <w:p w14:paraId="0A0A11E6" w14:textId="708F0F27" w:rsidR="00BA33BF" w:rsidRPr="0082678B" w:rsidRDefault="0082678B" w:rsidP="00BA33BF">
      <w:pPr>
        <w:pStyle w:val="Default"/>
        <w:ind w:firstLine="709"/>
        <w:jc w:val="both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A33BF" w:rsidRPr="0082678B">
        <w:rPr>
          <w:i/>
          <w:iCs/>
        </w:rPr>
        <w:t>место подписания</w:t>
      </w:r>
    </w:p>
    <w:p w14:paraId="2BDC96B9" w14:textId="77777777" w:rsidR="0082678B" w:rsidRPr="00BA33BF" w:rsidRDefault="0082678B" w:rsidP="00BA33BF">
      <w:pPr>
        <w:pStyle w:val="Default"/>
        <w:ind w:firstLine="709"/>
        <w:jc w:val="both"/>
        <w:rPr>
          <w:sz w:val="28"/>
          <w:szCs w:val="28"/>
        </w:rPr>
      </w:pPr>
    </w:p>
    <w:p w14:paraId="3F5D4AB2" w14:textId="1F2EE4FB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Контрольно-счетная </w:t>
      </w:r>
      <w:r w:rsidR="0082678B">
        <w:rPr>
          <w:sz w:val="28"/>
          <w:szCs w:val="28"/>
        </w:rPr>
        <w:t>комиссия Яковлевского</w:t>
      </w:r>
      <w:r w:rsidRPr="00BA33BF">
        <w:rPr>
          <w:sz w:val="28"/>
          <w:szCs w:val="28"/>
        </w:rPr>
        <w:t xml:space="preserve"> городского округа</w:t>
      </w:r>
    </w:p>
    <w:p w14:paraId="79075398" w14:textId="75B44686" w:rsidR="00BA33BF" w:rsidRPr="00BA33BF" w:rsidRDefault="00BA33BF" w:rsidP="0082678B">
      <w:pPr>
        <w:pStyle w:val="Default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и __________________________________________________,</w:t>
      </w:r>
    </w:p>
    <w:p w14:paraId="05AF9AB9" w14:textId="77777777" w:rsidR="00272BE5" w:rsidRDefault="00BA33BF" w:rsidP="00272BE5">
      <w:pPr>
        <w:pStyle w:val="Default"/>
        <w:ind w:firstLine="709"/>
        <w:jc w:val="both"/>
        <w:rPr>
          <w:i/>
          <w:iCs/>
        </w:rPr>
      </w:pPr>
      <w:r w:rsidRPr="0082678B">
        <w:rPr>
          <w:i/>
          <w:iCs/>
        </w:rPr>
        <w:t xml:space="preserve"> (наименование контрольно-счетного</w:t>
      </w:r>
      <w:r w:rsidR="0082678B">
        <w:rPr>
          <w:i/>
          <w:iCs/>
        </w:rPr>
        <w:t xml:space="preserve"> и иного</w:t>
      </w:r>
      <w:r w:rsidRPr="0082678B">
        <w:rPr>
          <w:i/>
          <w:iCs/>
        </w:rPr>
        <w:t xml:space="preserve"> органа)</w:t>
      </w:r>
    </w:p>
    <w:p w14:paraId="467441DD" w14:textId="27707A2D" w:rsidR="007C5BAB" w:rsidRPr="002A1D96" w:rsidRDefault="00BA33BF" w:rsidP="002A1D96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именуемые в дальнейшем Сторонами, решили провести совместное</w:t>
      </w:r>
      <w:r w:rsidR="00272BE5">
        <w:rPr>
          <w:sz w:val="28"/>
          <w:szCs w:val="28"/>
        </w:rPr>
        <w:t xml:space="preserve"> </w:t>
      </w:r>
      <w:r w:rsidR="007C5BAB" w:rsidRPr="007C5BAB">
        <w:rPr>
          <w:sz w:val="28"/>
          <w:szCs w:val="28"/>
        </w:rPr>
        <w:t>контрольное</w:t>
      </w:r>
      <w:r w:rsidR="007C5BAB">
        <w:rPr>
          <w:sz w:val="28"/>
          <w:szCs w:val="28"/>
        </w:rPr>
        <w:t xml:space="preserve"> (</w:t>
      </w:r>
      <w:r w:rsidR="007C5BAB" w:rsidRPr="007C5BAB">
        <w:rPr>
          <w:sz w:val="28"/>
          <w:szCs w:val="28"/>
        </w:rPr>
        <w:t>экспертно-аналитическое)</w:t>
      </w:r>
      <w:r w:rsidR="007C5BAB">
        <w:rPr>
          <w:sz w:val="28"/>
          <w:szCs w:val="28"/>
        </w:rPr>
        <w:t xml:space="preserve"> мероприятие</w:t>
      </w:r>
      <w:r w:rsidR="00272BE5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«</w:t>
      </w:r>
      <w:r w:rsidR="007C5BAB">
        <w:rPr>
          <w:sz w:val="28"/>
          <w:szCs w:val="28"/>
        </w:rPr>
        <w:t>_________</w:t>
      </w:r>
      <w:r w:rsidRPr="00BA33BF">
        <w:rPr>
          <w:sz w:val="28"/>
          <w:szCs w:val="28"/>
        </w:rPr>
        <w:t>______</w:t>
      </w:r>
      <w:r w:rsidR="007C5BAB">
        <w:rPr>
          <w:sz w:val="28"/>
          <w:szCs w:val="28"/>
        </w:rPr>
        <w:t>______</w:t>
      </w:r>
      <w:r w:rsidRPr="00BA33BF">
        <w:rPr>
          <w:sz w:val="28"/>
          <w:szCs w:val="28"/>
        </w:rPr>
        <w:t>____»</w:t>
      </w:r>
      <w:r w:rsidR="00272BE5">
        <w:rPr>
          <w:i/>
          <w:iCs/>
        </w:rPr>
        <w:t xml:space="preserve"> </w:t>
      </w:r>
      <w:r w:rsidR="002A1D96" w:rsidRPr="00272BE5">
        <w:rPr>
          <w:sz w:val="28"/>
          <w:szCs w:val="28"/>
        </w:rPr>
        <w:t>(далее – мероприятие).</w:t>
      </w:r>
    </w:p>
    <w:p w14:paraId="080838F5" w14:textId="133A9EBE" w:rsidR="00BA33BF" w:rsidRPr="00272BE5" w:rsidRDefault="002A1D96" w:rsidP="007C5BAB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</w:t>
      </w:r>
      <w:r w:rsidR="00BA33BF" w:rsidRPr="00272BE5">
        <w:rPr>
          <w:i/>
          <w:iCs/>
        </w:rPr>
        <w:t>(наименование мероприятия)</w:t>
      </w:r>
    </w:p>
    <w:p w14:paraId="7C7D791E" w14:textId="77777777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При этом Стороны определили следующее:</w:t>
      </w:r>
    </w:p>
    <w:p w14:paraId="749C5C58" w14:textId="1AFBB3EC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1.</w:t>
      </w:r>
      <w:r w:rsidR="00272BE5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Предмет мероприятия - ________________________________</w:t>
      </w:r>
      <w:r w:rsidR="00272BE5">
        <w:rPr>
          <w:sz w:val="28"/>
          <w:szCs w:val="28"/>
        </w:rPr>
        <w:t>_______</w:t>
      </w:r>
      <w:r w:rsidRPr="00BA33BF">
        <w:rPr>
          <w:sz w:val="28"/>
          <w:szCs w:val="28"/>
        </w:rPr>
        <w:t>.</w:t>
      </w:r>
    </w:p>
    <w:p w14:paraId="2D8FA444" w14:textId="1D04002E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2. Сроки проведения мероприятия -</w:t>
      </w:r>
      <w:r w:rsidR="00272BE5">
        <w:rPr>
          <w:sz w:val="28"/>
          <w:szCs w:val="28"/>
        </w:rPr>
        <w:t xml:space="preserve"> ______________________________.</w:t>
      </w:r>
    </w:p>
    <w:p w14:paraId="7A9D87C3" w14:textId="77777777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3. Ответственными за проведение мероприятия являются следующие</w:t>
      </w:r>
    </w:p>
    <w:p w14:paraId="086E337D" w14:textId="77777777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должностные лица:</w:t>
      </w:r>
    </w:p>
    <w:p w14:paraId="06B9E867" w14:textId="0A0858F8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- от Контрольно-счетной </w:t>
      </w:r>
      <w:r w:rsidR="00272BE5">
        <w:rPr>
          <w:sz w:val="28"/>
          <w:szCs w:val="28"/>
        </w:rPr>
        <w:t>комиссии Яковлевского</w:t>
      </w:r>
      <w:r w:rsidRPr="00BA33BF">
        <w:rPr>
          <w:sz w:val="28"/>
          <w:szCs w:val="28"/>
        </w:rPr>
        <w:t xml:space="preserve"> городского округа</w:t>
      </w:r>
    </w:p>
    <w:p w14:paraId="25156E6B" w14:textId="263EDC1D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 __________________________________________________;</w:t>
      </w:r>
    </w:p>
    <w:p w14:paraId="4239BEC9" w14:textId="420CB13B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-от __________________________________________________________.</w:t>
      </w:r>
    </w:p>
    <w:p w14:paraId="3C58FC89" w14:textId="0180AB40" w:rsidR="00BA33BF" w:rsidRPr="00272BE5" w:rsidRDefault="00272BE5" w:rsidP="00BA33BF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                  </w:t>
      </w:r>
      <w:r w:rsidR="00BA33BF" w:rsidRPr="00272BE5">
        <w:rPr>
          <w:i/>
          <w:iCs/>
        </w:rPr>
        <w:t xml:space="preserve"> (наименование контрольно-счетного органа)</w:t>
      </w:r>
    </w:p>
    <w:p w14:paraId="037A4100" w14:textId="4A2CBB0A" w:rsidR="00BA33BF" w:rsidRPr="00BA33BF" w:rsidRDefault="00BA33BF" w:rsidP="000926E4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4. Программа мероприятия составляется и утверждаются Стороной –инициатором проведения мероприятия (далее – Сторона-инициатор).</w:t>
      </w:r>
    </w:p>
    <w:p w14:paraId="305F66F1" w14:textId="3C4022A5" w:rsidR="00BA33BF" w:rsidRPr="00BA33BF" w:rsidRDefault="00BA33BF" w:rsidP="000926E4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5. Мероприятие проводится в соответствии с общими положениями и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требованиями к проведению контрольного (экспертно-аналитического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мероприятия), определенными в соответствующих регламентах и (или) стандартах</w:t>
      </w:r>
      <w:r w:rsidR="00FE791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внешнего финансового контроля Стороны – инициатора.</w:t>
      </w:r>
    </w:p>
    <w:p w14:paraId="6177A44F" w14:textId="6C625C7C" w:rsidR="00BA33BF" w:rsidRPr="00BA33BF" w:rsidRDefault="00BA33BF" w:rsidP="000926E4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Конкретные процедуры проведения мероприятия (перечень объектов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контроля, период работы на каждом из них, методы сбора и анализа доказательств,</w:t>
      </w:r>
      <w:r w:rsidR="00FE791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др.), а также обмена необходимой информацией (нормативными, методическими иными документами, рабочими материалами, др.) согласовываются Сторонами в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рабочем порядке.</w:t>
      </w:r>
    </w:p>
    <w:p w14:paraId="689AADDC" w14:textId="03CFB87C" w:rsidR="00BA33BF" w:rsidRPr="00BA33BF" w:rsidRDefault="00BA33BF" w:rsidP="000926E4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lastRenderedPageBreak/>
        <w:t>6. После завершения контрольных действий на объекте контрольного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мероприятия Стороной-инициатором оформляется акт по результатам контрольного мероприятия в соответствии с установленными у нее регламентами и (или)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стандартами внешнего финансового контроля. Должностными лицами другой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Стороны по результатам контрольного мероприятия оформляется справка, которая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приобщается к акту. Акт подписывается обеими Сторонами, проводившими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мероприятие.</w:t>
      </w:r>
      <w:r w:rsidR="000926E4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*</w:t>
      </w:r>
    </w:p>
    <w:p w14:paraId="2F335EAD" w14:textId="2314ABAC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Стороны, при необходимости, проводят консультации в целях обсуждения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промежуточных и итоговых результатов мероприятия.</w:t>
      </w:r>
    </w:p>
    <w:p w14:paraId="6B7A3161" w14:textId="773DEA94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7. По результатам контрольного (экспертно-аналитического мероприятия)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Сторона-инициатор подготавливает отчет о результатах мероприятия, который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подписывается обеими Сторонами.</w:t>
      </w:r>
    </w:p>
    <w:p w14:paraId="6EFC2751" w14:textId="193CDBB7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8. Формы, объем и достаточность мер реагирования (направление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представлений, предписаний, информационных писем и других документов) по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результатам мероприятия определяется Стороной - инициатором по согласованию с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другой Стороной.</w:t>
      </w:r>
    </w:p>
    <w:p w14:paraId="12CB78FF" w14:textId="5AD58D4C" w:rsidR="00BA33BF" w:rsidRPr="00BA33BF" w:rsidRDefault="00BA33BF" w:rsidP="005A13A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9. Результаты проведенного мероприятия, учитываются в показателях</w:t>
      </w:r>
      <w:r w:rsidR="005A13A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деятельности Стороны - инициатора.</w:t>
      </w:r>
    </w:p>
    <w:p w14:paraId="0DD8F65F" w14:textId="397FDDCC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10. Копия утвержденного отчета о результатах совместного мероприятия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направляется в ____________________________</w:t>
      </w:r>
      <w:r w:rsidR="009F4579">
        <w:rPr>
          <w:sz w:val="28"/>
          <w:szCs w:val="28"/>
        </w:rPr>
        <w:t>________</w:t>
      </w:r>
      <w:r w:rsidRPr="00BA33BF">
        <w:rPr>
          <w:sz w:val="28"/>
          <w:szCs w:val="28"/>
        </w:rPr>
        <w:t>______________________________.</w:t>
      </w:r>
    </w:p>
    <w:p w14:paraId="577060F1" w14:textId="77777777" w:rsidR="00BA33BF" w:rsidRPr="009F4579" w:rsidRDefault="00BA33BF" w:rsidP="00BA33BF">
      <w:pPr>
        <w:pStyle w:val="Default"/>
        <w:ind w:firstLine="709"/>
        <w:jc w:val="both"/>
        <w:rPr>
          <w:i/>
          <w:iCs/>
        </w:rPr>
      </w:pPr>
      <w:r w:rsidRPr="009F4579">
        <w:rPr>
          <w:i/>
          <w:iCs/>
        </w:rPr>
        <w:t>(наименование законодательного (представительного) органа субъекта</w:t>
      </w:r>
    </w:p>
    <w:p w14:paraId="0D43F3DE" w14:textId="77777777" w:rsidR="00BA33BF" w:rsidRPr="009F4579" w:rsidRDefault="00BA33BF" w:rsidP="00BA33BF">
      <w:pPr>
        <w:pStyle w:val="Default"/>
        <w:ind w:firstLine="709"/>
        <w:jc w:val="both"/>
        <w:rPr>
          <w:i/>
          <w:iCs/>
        </w:rPr>
      </w:pPr>
      <w:r w:rsidRPr="009F4579">
        <w:rPr>
          <w:i/>
          <w:iCs/>
        </w:rPr>
        <w:t>Российской Федерации (органа местного самоуправления)</w:t>
      </w:r>
    </w:p>
    <w:p w14:paraId="2E3EACD8" w14:textId="5A1EC32E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11. Все изменения к настоящему решению оформляются дополнительными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письменными соглашениями и подписываются Сторонами.</w:t>
      </w:r>
    </w:p>
    <w:p w14:paraId="3C8D9554" w14:textId="3D5BB583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12. Настоящее решение вступает в силу с момента подписания его обеими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Сторонами и действует до окончания мероприятия. Действие Решения не может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быть прекращено с начала мероприятия и до его завершения.</w:t>
      </w:r>
    </w:p>
    <w:p w14:paraId="75C191A2" w14:textId="65ECC35E" w:rsidR="00BA33BF" w:rsidRPr="00BA33BF" w:rsidRDefault="00BA33BF" w:rsidP="009F4579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Датой окончания мероприятия считается дата утверждения отчета о</w:t>
      </w:r>
      <w:r w:rsidR="009F4579">
        <w:rPr>
          <w:sz w:val="28"/>
          <w:szCs w:val="28"/>
        </w:rPr>
        <w:t xml:space="preserve"> </w:t>
      </w:r>
      <w:r w:rsidRPr="00BA33BF">
        <w:rPr>
          <w:sz w:val="28"/>
          <w:szCs w:val="28"/>
        </w:rPr>
        <w:t>результатах мероприятия.</w:t>
      </w:r>
    </w:p>
    <w:p w14:paraId="7392E875" w14:textId="77777777" w:rsidR="009F4579" w:rsidRDefault="009F4579" w:rsidP="00BA33BF">
      <w:pPr>
        <w:pStyle w:val="Default"/>
        <w:ind w:firstLine="709"/>
        <w:jc w:val="both"/>
        <w:rPr>
          <w:sz w:val="28"/>
          <w:szCs w:val="28"/>
        </w:rPr>
      </w:pPr>
    </w:p>
    <w:p w14:paraId="1DFCFBC6" w14:textId="4D9A7ACB" w:rsid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13. Подписи Сторон:</w:t>
      </w:r>
    </w:p>
    <w:p w14:paraId="3A65A3F3" w14:textId="77777777" w:rsidR="005A13A9" w:rsidRPr="00BA33BF" w:rsidRDefault="005A13A9" w:rsidP="00BA33BF">
      <w:pPr>
        <w:pStyle w:val="Default"/>
        <w:ind w:firstLine="709"/>
        <w:jc w:val="both"/>
        <w:rPr>
          <w:sz w:val="28"/>
          <w:szCs w:val="28"/>
        </w:rPr>
      </w:pPr>
    </w:p>
    <w:p w14:paraId="0D53A197" w14:textId="77777777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Председатель</w:t>
      </w:r>
    </w:p>
    <w:p w14:paraId="5C6ADC58" w14:textId="19305242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Контрольно-счетной </w:t>
      </w:r>
      <w:r w:rsidR="009F4579">
        <w:rPr>
          <w:sz w:val="28"/>
          <w:szCs w:val="28"/>
        </w:rPr>
        <w:t>комиссии</w:t>
      </w:r>
    </w:p>
    <w:p w14:paraId="6EED11BA" w14:textId="234774ED" w:rsidR="009F4579" w:rsidRDefault="009F4579" w:rsidP="009F45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</w:t>
      </w:r>
      <w:r w:rsidR="00BA33BF" w:rsidRPr="00BA33B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</w:t>
      </w:r>
      <w:r w:rsidR="00BA33BF" w:rsidRPr="00BA33BF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BA33BF" w:rsidRPr="00BA33BF">
        <w:rPr>
          <w:sz w:val="28"/>
          <w:szCs w:val="28"/>
        </w:rPr>
        <w:t xml:space="preserve">________ </w:t>
      </w:r>
    </w:p>
    <w:p w14:paraId="01AEC812" w14:textId="7BF3149E" w:rsidR="00BA33BF" w:rsidRPr="009F4579" w:rsidRDefault="009F4579" w:rsidP="009F4579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  <w:r w:rsidR="00BA33BF" w:rsidRPr="009F4579">
        <w:rPr>
          <w:i/>
          <w:iCs/>
        </w:rPr>
        <w:t>подпись инициалы и фамилия</w:t>
      </w:r>
    </w:p>
    <w:p w14:paraId="293E1369" w14:textId="1BC67E13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</w:p>
    <w:p w14:paraId="4D7B77D1" w14:textId="77777777" w:rsidR="00BA33BF" w:rsidRPr="00BA33BF" w:rsidRDefault="00BA33BF" w:rsidP="00BA33BF">
      <w:pPr>
        <w:pStyle w:val="Default"/>
        <w:ind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Руководитель контрольно-счетного</w:t>
      </w:r>
    </w:p>
    <w:p w14:paraId="001830CE" w14:textId="77777777" w:rsidR="005A13A9" w:rsidRDefault="00BA33BF" w:rsidP="009F4579">
      <w:pPr>
        <w:pStyle w:val="Default"/>
        <w:ind w:firstLine="709"/>
        <w:rPr>
          <w:sz w:val="28"/>
          <w:szCs w:val="28"/>
        </w:rPr>
      </w:pPr>
      <w:r w:rsidRPr="00BA33BF">
        <w:rPr>
          <w:sz w:val="28"/>
          <w:szCs w:val="28"/>
        </w:rPr>
        <w:t>органа /должност</w:t>
      </w:r>
      <w:r w:rsidR="009F4579">
        <w:rPr>
          <w:sz w:val="28"/>
          <w:szCs w:val="28"/>
        </w:rPr>
        <w:t>ь                         ______________</w:t>
      </w:r>
      <w:r w:rsidRPr="00BA33BF">
        <w:rPr>
          <w:sz w:val="28"/>
          <w:szCs w:val="28"/>
        </w:rPr>
        <w:t xml:space="preserve">_________ </w:t>
      </w:r>
      <w:r w:rsidR="009F4579" w:rsidRPr="009F4579">
        <w:rPr>
          <w:sz w:val="28"/>
          <w:szCs w:val="28"/>
        </w:rPr>
        <w:t xml:space="preserve"> </w:t>
      </w:r>
      <w:r w:rsidR="009F4579">
        <w:rPr>
          <w:sz w:val="28"/>
          <w:szCs w:val="28"/>
        </w:rPr>
        <w:t xml:space="preserve">                                       </w:t>
      </w:r>
      <w:r w:rsidR="005A13A9">
        <w:rPr>
          <w:sz w:val="28"/>
          <w:szCs w:val="28"/>
        </w:rPr>
        <w:t xml:space="preserve"> </w:t>
      </w:r>
    </w:p>
    <w:p w14:paraId="63680F83" w14:textId="3287AD50" w:rsidR="009F4579" w:rsidRPr="009F4579" w:rsidRDefault="005A13A9" w:rsidP="009F4579">
      <w:pPr>
        <w:pStyle w:val="Default"/>
        <w:ind w:firstLine="709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      </w:t>
      </w:r>
      <w:r w:rsidR="009F4579" w:rsidRPr="009F4579">
        <w:rPr>
          <w:i/>
          <w:iCs/>
        </w:rPr>
        <w:t>подпись инициалы и фамилия</w:t>
      </w:r>
    </w:p>
    <w:p w14:paraId="7A18DE38" w14:textId="41A8E711" w:rsidR="00BA33BF" w:rsidRPr="00BA33BF" w:rsidRDefault="00BA33BF" w:rsidP="009F4579">
      <w:pPr>
        <w:pStyle w:val="Default"/>
        <w:jc w:val="both"/>
        <w:rPr>
          <w:sz w:val="28"/>
          <w:szCs w:val="28"/>
        </w:rPr>
      </w:pPr>
    </w:p>
    <w:p w14:paraId="2711F80B" w14:textId="77777777" w:rsidR="00BA33BF" w:rsidRPr="009F4579" w:rsidRDefault="00BA33BF" w:rsidP="00BA33BF">
      <w:pPr>
        <w:pStyle w:val="Default"/>
        <w:ind w:firstLine="709"/>
        <w:jc w:val="both"/>
      </w:pPr>
      <w:r w:rsidRPr="009F4579">
        <w:t>*Форма решения корректируется в зависимости от формы проведения мероприятия.</w:t>
      </w:r>
    </w:p>
    <w:p w14:paraId="5B69EB80" w14:textId="4FCCD0D3" w:rsidR="001D2DDA" w:rsidRPr="009F4579" w:rsidRDefault="00BA33BF" w:rsidP="009F4579">
      <w:pPr>
        <w:pStyle w:val="Default"/>
        <w:ind w:firstLine="709"/>
        <w:jc w:val="both"/>
      </w:pPr>
      <w:r w:rsidRPr="009F4579">
        <w:t>Пункт 6 включается в решение только при проведении Сторонами совместного контрольного</w:t>
      </w:r>
      <w:r w:rsidR="009F4579" w:rsidRPr="009F4579">
        <w:t xml:space="preserve"> </w:t>
      </w:r>
      <w:r w:rsidRPr="009F4579">
        <w:t>мероприятия.</w:t>
      </w:r>
    </w:p>
    <w:sectPr w:rsidR="001D2DDA" w:rsidRPr="009F4579" w:rsidSect="00DF20D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BBBE" w14:textId="77777777" w:rsidR="009A659A" w:rsidRDefault="009A659A" w:rsidP="005132FB">
      <w:pPr>
        <w:spacing w:after="0" w:line="240" w:lineRule="auto"/>
      </w:pPr>
      <w:r>
        <w:separator/>
      </w:r>
    </w:p>
  </w:endnote>
  <w:endnote w:type="continuationSeparator" w:id="0">
    <w:p w14:paraId="33A5647F" w14:textId="77777777" w:rsidR="009A659A" w:rsidRDefault="009A659A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DF16" w14:textId="77777777" w:rsidR="009A659A" w:rsidRDefault="009A659A" w:rsidP="005132FB">
      <w:pPr>
        <w:spacing w:after="0" w:line="240" w:lineRule="auto"/>
      </w:pPr>
      <w:r>
        <w:separator/>
      </w:r>
    </w:p>
  </w:footnote>
  <w:footnote w:type="continuationSeparator" w:id="0">
    <w:p w14:paraId="4A34E375" w14:textId="77777777" w:rsidR="009A659A" w:rsidRDefault="009A659A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903593"/>
      <w:docPartObj>
        <w:docPartGallery w:val="Page Numbers (Top of Page)"/>
        <w:docPartUnique/>
      </w:docPartObj>
    </w:sdtPr>
    <w:sdtContent>
      <w:p w14:paraId="1B805BB9" w14:textId="77777777" w:rsidR="00D732D0" w:rsidRDefault="00D73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4B7E9B" w14:textId="77777777" w:rsidR="00D732D0" w:rsidRDefault="00D732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B"/>
    <w:rsid w:val="00011146"/>
    <w:rsid w:val="00035E8D"/>
    <w:rsid w:val="00055E7F"/>
    <w:rsid w:val="00071ED7"/>
    <w:rsid w:val="0009049F"/>
    <w:rsid w:val="00090645"/>
    <w:rsid w:val="000926E4"/>
    <w:rsid w:val="000B6D8D"/>
    <w:rsid w:val="00121A6F"/>
    <w:rsid w:val="00123B4F"/>
    <w:rsid w:val="00125910"/>
    <w:rsid w:val="001259D7"/>
    <w:rsid w:val="0016313E"/>
    <w:rsid w:val="00170561"/>
    <w:rsid w:val="00174456"/>
    <w:rsid w:val="00191885"/>
    <w:rsid w:val="001A1161"/>
    <w:rsid w:val="001A6466"/>
    <w:rsid w:val="001A7F14"/>
    <w:rsid w:val="001D2DDA"/>
    <w:rsid w:val="001E6848"/>
    <w:rsid w:val="001F1491"/>
    <w:rsid w:val="001F36C4"/>
    <w:rsid w:val="001F64DF"/>
    <w:rsid w:val="001F7F6F"/>
    <w:rsid w:val="00252A3A"/>
    <w:rsid w:val="00272BE5"/>
    <w:rsid w:val="002759B0"/>
    <w:rsid w:val="00276524"/>
    <w:rsid w:val="00283AF8"/>
    <w:rsid w:val="002A1D96"/>
    <w:rsid w:val="002A474B"/>
    <w:rsid w:val="002A4C47"/>
    <w:rsid w:val="002A6A94"/>
    <w:rsid w:val="002B5349"/>
    <w:rsid w:val="002C7445"/>
    <w:rsid w:val="002D19C7"/>
    <w:rsid w:val="003819AF"/>
    <w:rsid w:val="003B19A8"/>
    <w:rsid w:val="00404A63"/>
    <w:rsid w:val="0041128C"/>
    <w:rsid w:val="004212D8"/>
    <w:rsid w:val="004354B5"/>
    <w:rsid w:val="004425AF"/>
    <w:rsid w:val="004575AA"/>
    <w:rsid w:val="00457E01"/>
    <w:rsid w:val="00462997"/>
    <w:rsid w:val="004631B5"/>
    <w:rsid w:val="00476A02"/>
    <w:rsid w:val="00477C35"/>
    <w:rsid w:val="004B1940"/>
    <w:rsid w:val="004B322E"/>
    <w:rsid w:val="004C2A56"/>
    <w:rsid w:val="004E2ED6"/>
    <w:rsid w:val="004E5AA5"/>
    <w:rsid w:val="005056A7"/>
    <w:rsid w:val="005132FB"/>
    <w:rsid w:val="00535186"/>
    <w:rsid w:val="0053691F"/>
    <w:rsid w:val="00547B68"/>
    <w:rsid w:val="00551333"/>
    <w:rsid w:val="00555674"/>
    <w:rsid w:val="00592458"/>
    <w:rsid w:val="005A13A9"/>
    <w:rsid w:val="005D62E3"/>
    <w:rsid w:val="005E7791"/>
    <w:rsid w:val="005F24FC"/>
    <w:rsid w:val="00635A05"/>
    <w:rsid w:val="00656C19"/>
    <w:rsid w:val="00662EE6"/>
    <w:rsid w:val="00666438"/>
    <w:rsid w:val="00670787"/>
    <w:rsid w:val="00675A93"/>
    <w:rsid w:val="00691F83"/>
    <w:rsid w:val="00695752"/>
    <w:rsid w:val="00696BFF"/>
    <w:rsid w:val="006A7F69"/>
    <w:rsid w:val="006B72C9"/>
    <w:rsid w:val="006D7868"/>
    <w:rsid w:val="00704166"/>
    <w:rsid w:val="00724748"/>
    <w:rsid w:val="007461F8"/>
    <w:rsid w:val="00756846"/>
    <w:rsid w:val="007B766C"/>
    <w:rsid w:val="007C1CEE"/>
    <w:rsid w:val="007C3F1D"/>
    <w:rsid w:val="007C5BAB"/>
    <w:rsid w:val="00815E49"/>
    <w:rsid w:val="00820E81"/>
    <w:rsid w:val="00820EA5"/>
    <w:rsid w:val="0082678B"/>
    <w:rsid w:val="00827F91"/>
    <w:rsid w:val="00832311"/>
    <w:rsid w:val="00833C40"/>
    <w:rsid w:val="00833E8B"/>
    <w:rsid w:val="008471F5"/>
    <w:rsid w:val="008473F8"/>
    <w:rsid w:val="00873E27"/>
    <w:rsid w:val="00877DEF"/>
    <w:rsid w:val="008833FE"/>
    <w:rsid w:val="008A4789"/>
    <w:rsid w:val="008B561B"/>
    <w:rsid w:val="008B66AF"/>
    <w:rsid w:val="008D1F69"/>
    <w:rsid w:val="008D2031"/>
    <w:rsid w:val="008E3A71"/>
    <w:rsid w:val="008F13A9"/>
    <w:rsid w:val="00903D38"/>
    <w:rsid w:val="009476F4"/>
    <w:rsid w:val="00977E2D"/>
    <w:rsid w:val="00994B07"/>
    <w:rsid w:val="009A2704"/>
    <w:rsid w:val="009A659A"/>
    <w:rsid w:val="009D0E60"/>
    <w:rsid w:val="009F280E"/>
    <w:rsid w:val="009F4579"/>
    <w:rsid w:val="009F6600"/>
    <w:rsid w:val="00A12DBF"/>
    <w:rsid w:val="00A26F22"/>
    <w:rsid w:val="00A279E7"/>
    <w:rsid w:val="00A36910"/>
    <w:rsid w:val="00A615F5"/>
    <w:rsid w:val="00A9786F"/>
    <w:rsid w:val="00AA23CD"/>
    <w:rsid w:val="00AB198B"/>
    <w:rsid w:val="00AB4BE3"/>
    <w:rsid w:val="00B370FD"/>
    <w:rsid w:val="00B66FF2"/>
    <w:rsid w:val="00B87A79"/>
    <w:rsid w:val="00BA04BB"/>
    <w:rsid w:val="00BA33BF"/>
    <w:rsid w:val="00BA5BB7"/>
    <w:rsid w:val="00BF1159"/>
    <w:rsid w:val="00C019CA"/>
    <w:rsid w:val="00C67BC8"/>
    <w:rsid w:val="00CA36E6"/>
    <w:rsid w:val="00CA7B3F"/>
    <w:rsid w:val="00CB3F9C"/>
    <w:rsid w:val="00CC4CBF"/>
    <w:rsid w:val="00CD3503"/>
    <w:rsid w:val="00CD6666"/>
    <w:rsid w:val="00CF788E"/>
    <w:rsid w:val="00D23E57"/>
    <w:rsid w:val="00D732D0"/>
    <w:rsid w:val="00D7745D"/>
    <w:rsid w:val="00D840D9"/>
    <w:rsid w:val="00D86F28"/>
    <w:rsid w:val="00D93A61"/>
    <w:rsid w:val="00D966F0"/>
    <w:rsid w:val="00DF20D3"/>
    <w:rsid w:val="00E05B0A"/>
    <w:rsid w:val="00E228C5"/>
    <w:rsid w:val="00E7443B"/>
    <w:rsid w:val="00EA3940"/>
    <w:rsid w:val="00EB4F37"/>
    <w:rsid w:val="00EC74BF"/>
    <w:rsid w:val="00EC7D53"/>
    <w:rsid w:val="00ED0E47"/>
    <w:rsid w:val="00EE138F"/>
    <w:rsid w:val="00EF0E29"/>
    <w:rsid w:val="00F061E0"/>
    <w:rsid w:val="00F079BD"/>
    <w:rsid w:val="00F50AE5"/>
    <w:rsid w:val="00F5165A"/>
    <w:rsid w:val="00F564B0"/>
    <w:rsid w:val="00F80194"/>
    <w:rsid w:val="00F82380"/>
    <w:rsid w:val="00F8253E"/>
    <w:rsid w:val="00FB4528"/>
    <w:rsid w:val="00FD730D"/>
    <w:rsid w:val="00FD7AD4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80F5"/>
  <w15:docId w15:val="{96F7E36B-B6D6-4690-9EB0-9B881B2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C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B401-43CE-4FB8-B274-64B01B7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51</cp:revision>
  <cp:lastPrinted>2021-03-23T12:01:00Z</cp:lastPrinted>
  <dcterms:created xsi:type="dcterms:W3CDTF">2021-03-23T05:57:00Z</dcterms:created>
  <dcterms:modified xsi:type="dcterms:W3CDTF">2021-03-23T12:04:00Z</dcterms:modified>
</cp:coreProperties>
</file>